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C3AB" w14:textId="7D58AFD0" w:rsidR="0034266E" w:rsidRPr="00EF2736" w:rsidRDefault="00B043D6" w:rsidP="0038225D">
      <w:pPr>
        <w:rPr>
          <w:i/>
          <w:iCs/>
        </w:rPr>
      </w:pPr>
      <w:r w:rsidRPr="00B043D6">
        <w:rPr>
          <w:i/>
          <w:iCs/>
          <w:noProof/>
        </w:rPr>
        <w:drawing>
          <wp:inline distT="0" distB="0" distL="0" distR="0" wp14:anchorId="7D00D253" wp14:editId="223BA6E6">
            <wp:extent cx="885825" cy="95086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759" cy="969042"/>
                    </a:xfrm>
                    <a:prstGeom prst="rect">
                      <a:avLst/>
                    </a:prstGeom>
                  </pic:spPr>
                </pic:pic>
              </a:graphicData>
            </a:graphic>
          </wp:inline>
        </w:drawing>
      </w:r>
      <w:r w:rsidR="006C57BB" w:rsidRPr="00B043D6">
        <w:rPr>
          <w:b/>
          <w:bCs/>
          <w:i/>
          <w:iCs/>
        </w:rPr>
        <w:t>Present</w:t>
      </w:r>
      <w:r w:rsidR="00EE5798" w:rsidRPr="00EE5798">
        <w:rPr>
          <w:i/>
          <w:iCs/>
        </w:rPr>
        <w:t xml:space="preserve"> </w:t>
      </w:r>
      <w:r w:rsidR="00EE5798" w:rsidRPr="00B043D6">
        <w:rPr>
          <w:b/>
          <w:bCs/>
          <w:i/>
          <w:iCs/>
        </w:rPr>
        <w:t>Supervisor</w:t>
      </w:r>
      <w:r w:rsidR="006C57BB" w:rsidRPr="00535478">
        <w:rPr>
          <w:i/>
          <w:iCs/>
        </w:rPr>
        <w:t xml:space="preserve">; Roy Holzer </w:t>
      </w:r>
      <w:r w:rsidR="006C57BB" w:rsidRPr="0034266E">
        <w:rPr>
          <w:i/>
          <w:iCs/>
        </w:rPr>
        <w:t xml:space="preserve">                        </w:t>
      </w:r>
      <w:r w:rsidR="00AE3859" w:rsidRPr="00B043D6">
        <w:rPr>
          <w:b/>
          <w:bCs/>
          <w:i/>
          <w:iCs/>
        </w:rPr>
        <w:t>B</w:t>
      </w:r>
      <w:r w:rsidR="006F1BE3" w:rsidRPr="00B043D6">
        <w:rPr>
          <w:b/>
          <w:bCs/>
          <w:i/>
          <w:iCs/>
        </w:rPr>
        <w:t>oard Member</w:t>
      </w:r>
      <w:r>
        <w:rPr>
          <w:i/>
          <w:iCs/>
        </w:rPr>
        <w:t>-</w:t>
      </w:r>
      <w:r w:rsidRPr="0034266E">
        <w:rPr>
          <w:i/>
          <w:iCs/>
        </w:rPr>
        <w:t xml:space="preserve"> Paula</w:t>
      </w:r>
      <w:r w:rsidR="00AE3859">
        <w:rPr>
          <w:i/>
          <w:iCs/>
        </w:rPr>
        <w:t xml:space="preserve"> McGreevy </w:t>
      </w:r>
      <w:r w:rsidR="006C57BB" w:rsidRPr="0034266E">
        <w:rPr>
          <w:i/>
          <w:iCs/>
        </w:rPr>
        <w:t xml:space="preserve">                       </w:t>
      </w:r>
      <w:r w:rsidR="0044040A" w:rsidRPr="00B043D6">
        <w:rPr>
          <w:b/>
          <w:bCs/>
          <w:i/>
          <w:iCs/>
        </w:rPr>
        <w:t>Board Member</w:t>
      </w:r>
      <w:r w:rsidR="00A330B2">
        <w:rPr>
          <w:b/>
          <w:bCs/>
          <w:i/>
          <w:iCs/>
        </w:rPr>
        <w:t>-</w:t>
      </w:r>
      <w:r w:rsidR="0044040A" w:rsidRPr="00B043D6">
        <w:rPr>
          <w:b/>
          <w:bCs/>
          <w:i/>
          <w:iCs/>
        </w:rPr>
        <w:t>Deputy S</w:t>
      </w:r>
      <w:r w:rsidR="004C55F8" w:rsidRPr="00B043D6">
        <w:rPr>
          <w:b/>
          <w:bCs/>
          <w:i/>
          <w:iCs/>
        </w:rPr>
        <w:t>upervisor</w:t>
      </w:r>
      <w:r w:rsidR="004C55F8">
        <w:t>-</w:t>
      </w:r>
      <w:r w:rsidR="006C57BB">
        <w:t xml:space="preserve"> </w:t>
      </w:r>
      <w:r w:rsidR="006C57BB">
        <w:rPr>
          <w:i/>
          <w:iCs/>
        </w:rPr>
        <w:t>Dar</w:t>
      </w:r>
      <w:r w:rsidR="009C0730">
        <w:rPr>
          <w:i/>
          <w:iCs/>
        </w:rPr>
        <w:t>i</w:t>
      </w:r>
      <w:r w:rsidR="006C57BB">
        <w:rPr>
          <w:i/>
          <w:iCs/>
        </w:rPr>
        <w:t>n Forbes</w:t>
      </w:r>
      <w:r>
        <w:rPr>
          <w:i/>
          <w:iCs/>
        </w:rPr>
        <w:t xml:space="preserve">                </w:t>
      </w:r>
      <w:r w:rsidR="00AF2256">
        <w:rPr>
          <w:i/>
          <w:iCs/>
        </w:rPr>
        <w:t xml:space="preserve">    </w:t>
      </w:r>
      <w:r>
        <w:rPr>
          <w:i/>
          <w:iCs/>
        </w:rPr>
        <w:t xml:space="preserve"> </w:t>
      </w:r>
      <w:r w:rsidRPr="00B043D6">
        <w:rPr>
          <w:b/>
          <w:bCs/>
          <w:i/>
          <w:iCs/>
        </w:rPr>
        <w:t>Board Member</w:t>
      </w:r>
      <w:r>
        <w:rPr>
          <w:i/>
          <w:iCs/>
        </w:rPr>
        <w:t>-</w:t>
      </w:r>
      <w:r w:rsidR="006C57BB" w:rsidRPr="0034266E">
        <w:rPr>
          <w:i/>
          <w:iCs/>
        </w:rPr>
        <w:t xml:space="preserve"> Tina Terry-Preston</w:t>
      </w:r>
      <w:r>
        <w:rPr>
          <w:i/>
          <w:iCs/>
        </w:rPr>
        <w:tab/>
      </w:r>
      <w:r w:rsidR="008C481F">
        <w:rPr>
          <w:i/>
          <w:iCs/>
        </w:rPr>
        <w:t xml:space="preserve">                               </w:t>
      </w:r>
      <w:r w:rsidR="00EA65D2" w:rsidRPr="008C481F">
        <w:rPr>
          <w:b/>
          <w:bCs/>
          <w:i/>
          <w:iCs/>
        </w:rPr>
        <w:t>Town</w:t>
      </w:r>
      <w:r w:rsidR="00EA65D2">
        <w:rPr>
          <w:b/>
          <w:bCs/>
          <w:i/>
          <w:iCs/>
        </w:rPr>
        <w:t>Clerk</w:t>
      </w:r>
      <w:r w:rsidR="00D93AF0">
        <w:rPr>
          <w:b/>
          <w:bCs/>
          <w:i/>
          <w:iCs/>
        </w:rPr>
        <w:t>-</w:t>
      </w:r>
      <w:r w:rsidR="00E35A48">
        <w:rPr>
          <w:b/>
          <w:bCs/>
          <w:i/>
          <w:iCs/>
        </w:rPr>
        <w:t>Tax</w:t>
      </w:r>
      <w:r w:rsidR="00EA65D2">
        <w:rPr>
          <w:b/>
          <w:bCs/>
          <w:i/>
          <w:iCs/>
        </w:rPr>
        <w:t>C</w:t>
      </w:r>
      <w:r w:rsidR="00E35A48">
        <w:rPr>
          <w:b/>
          <w:bCs/>
          <w:i/>
          <w:iCs/>
        </w:rPr>
        <w:t>ollector</w:t>
      </w:r>
      <w:r w:rsidR="00E35A48" w:rsidRPr="009C0730">
        <w:rPr>
          <w:i/>
          <w:iCs/>
        </w:rPr>
        <w:t>-Dawn Stevens</w:t>
      </w:r>
      <w:r w:rsidR="0034266E" w:rsidRPr="00E578EB">
        <w:rPr>
          <w:b/>
          <w:bCs/>
          <w:i/>
          <w:iCs/>
        </w:rPr>
        <w:t xml:space="preserve"> </w:t>
      </w:r>
      <w:r w:rsidR="00AA318B">
        <w:rPr>
          <w:b/>
          <w:bCs/>
          <w:i/>
          <w:iCs/>
        </w:rPr>
        <w:t xml:space="preserve">                                     </w:t>
      </w:r>
      <w:r w:rsidR="00EF2736">
        <w:rPr>
          <w:b/>
          <w:bCs/>
          <w:i/>
          <w:iCs/>
        </w:rPr>
        <w:t>Board Member-</w:t>
      </w:r>
      <w:r w:rsidR="00EF2736">
        <w:rPr>
          <w:i/>
          <w:iCs/>
        </w:rPr>
        <w:t>Tim Follos</w:t>
      </w:r>
    </w:p>
    <w:p w14:paraId="1E5A2FC5" w14:textId="202E28A1" w:rsidR="00A17B6C" w:rsidRDefault="006E74A9" w:rsidP="00A17B6C">
      <w:pPr>
        <w:rPr>
          <w:i/>
          <w:iCs/>
        </w:rPr>
      </w:pPr>
      <w:r w:rsidRPr="00E578EB">
        <w:rPr>
          <w:b/>
          <w:bCs/>
          <w:i/>
          <w:iCs/>
        </w:rPr>
        <w:t>A</w:t>
      </w:r>
      <w:r w:rsidR="00AF2256">
        <w:rPr>
          <w:b/>
          <w:bCs/>
          <w:i/>
          <w:iCs/>
        </w:rPr>
        <w:t>ttending the meeting-</w:t>
      </w:r>
      <w:r w:rsidR="00AF2256">
        <w:rPr>
          <w:i/>
          <w:iCs/>
        </w:rPr>
        <w:t>Doug Nemec, Chris &amp; Bill Barnes, Michelle Preston, John Langford, Travis Holzer, Cliff Holzer II, Sarah Holzer, Karl VonEntress, Nancy Gonyea, Rose Appollo, Dan Hanson, and another whose name was illegible.</w:t>
      </w:r>
    </w:p>
    <w:p w14:paraId="38DBC684" w14:textId="4ABCF4B6" w:rsidR="00A613C8" w:rsidRDefault="00A613C8" w:rsidP="00A613C8">
      <w:pPr>
        <w:rPr>
          <w:i/>
          <w:iCs/>
        </w:rPr>
      </w:pPr>
      <w:r>
        <w:rPr>
          <w:b/>
          <w:bCs/>
          <w:i/>
          <w:iCs/>
        </w:rPr>
        <w:t>Listening via phone</w:t>
      </w:r>
      <w:r>
        <w:rPr>
          <w:i/>
          <w:iCs/>
        </w:rPr>
        <w:t xml:space="preserve">- Celia </w:t>
      </w:r>
      <w:r w:rsidR="00E30F06">
        <w:rPr>
          <w:i/>
          <w:iCs/>
        </w:rPr>
        <w:t>Stephenson and</w:t>
      </w:r>
      <w:r>
        <w:rPr>
          <w:i/>
          <w:iCs/>
        </w:rPr>
        <w:t xml:space="preserve"> Rebecca Holzer</w:t>
      </w:r>
    </w:p>
    <w:p w14:paraId="2502758D" w14:textId="13D242C0" w:rsidR="00FB0E8A" w:rsidRDefault="00E578EB" w:rsidP="0038225D">
      <w:pPr>
        <w:rPr>
          <w:i/>
          <w:iCs/>
        </w:rPr>
      </w:pPr>
      <w:r w:rsidRPr="004F67B1">
        <w:rPr>
          <w:b/>
          <w:bCs/>
        </w:rPr>
        <w:t>Meeting called to order</w:t>
      </w:r>
      <w:r w:rsidRPr="004F67B1">
        <w:rPr>
          <w:i/>
          <w:iCs/>
        </w:rPr>
        <w:t>, Pledge said by all</w:t>
      </w:r>
      <w:r w:rsidR="00FE0FF2">
        <w:rPr>
          <w:i/>
          <w:iCs/>
        </w:rPr>
        <w:t>.</w:t>
      </w:r>
    </w:p>
    <w:p w14:paraId="22F040D2" w14:textId="5C52EBDC" w:rsidR="00D93AF0" w:rsidRDefault="0046613B" w:rsidP="0038225D">
      <w:r w:rsidRPr="0046613B">
        <w:rPr>
          <w:b/>
          <w:bCs/>
        </w:rPr>
        <w:t>19-2022</w:t>
      </w:r>
      <w:r w:rsidR="002079E7">
        <w:rPr>
          <w:b/>
          <w:bCs/>
        </w:rPr>
        <w:t xml:space="preserve"> Resolution</w:t>
      </w:r>
      <w:r w:rsidR="00342DA8" w:rsidRPr="00342DA8">
        <w:t>: Ap</w:t>
      </w:r>
      <w:r w:rsidR="00342DA8">
        <w:t>proval to make transfers and pay the bills</w:t>
      </w:r>
      <w:r w:rsidR="00EF7FE2">
        <w:t>.</w:t>
      </w:r>
    </w:p>
    <w:p w14:paraId="52B06C07" w14:textId="545AF749" w:rsidR="00EF7FE2" w:rsidRDefault="00EF7FE2" w:rsidP="0038225D">
      <w:pPr>
        <w:rPr>
          <w:b/>
          <w:bCs/>
        </w:rPr>
      </w:pPr>
      <w:r w:rsidRPr="00F0290C">
        <w:rPr>
          <w:b/>
          <w:bCs/>
        </w:rPr>
        <w:t>Moved by</w:t>
      </w:r>
      <w:r w:rsidR="00E12433" w:rsidRPr="00096E4D">
        <w:t>:</w:t>
      </w:r>
      <w:r w:rsidR="00096E4D" w:rsidRPr="00096E4D">
        <w:t xml:space="preserve"> </w:t>
      </w:r>
      <w:r w:rsidR="00096E4D" w:rsidRPr="00711A2D">
        <w:rPr>
          <w:i/>
          <w:iCs/>
        </w:rPr>
        <w:t>Paula McGreevy</w:t>
      </w:r>
      <w:r w:rsidR="00096E4D">
        <w:rPr>
          <w:b/>
          <w:bCs/>
        </w:rPr>
        <w:t xml:space="preserve">         S</w:t>
      </w:r>
      <w:r w:rsidR="0095421B">
        <w:rPr>
          <w:b/>
          <w:bCs/>
        </w:rPr>
        <w:t>econded by</w:t>
      </w:r>
      <w:r w:rsidR="0095421B" w:rsidRPr="00711A2D">
        <w:rPr>
          <w:b/>
          <w:bCs/>
          <w:i/>
          <w:iCs/>
        </w:rPr>
        <w:t>:</w:t>
      </w:r>
      <w:r w:rsidR="0095421B" w:rsidRPr="00711A2D">
        <w:rPr>
          <w:i/>
          <w:iCs/>
        </w:rPr>
        <w:t xml:space="preserve"> Tina Terry-Preston</w:t>
      </w:r>
      <w:r w:rsidR="0095421B">
        <w:t xml:space="preserve">          </w:t>
      </w:r>
      <w:r w:rsidR="00C837D4">
        <w:rPr>
          <w:b/>
          <w:bCs/>
        </w:rPr>
        <w:t>All in favor</w:t>
      </w:r>
    </w:p>
    <w:p w14:paraId="28034647" w14:textId="6D4A7389" w:rsidR="00C837D4" w:rsidRDefault="00FC1B00" w:rsidP="0038225D">
      <w:r>
        <w:rPr>
          <w:b/>
          <w:bCs/>
        </w:rPr>
        <w:t>20</w:t>
      </w:r>
      <w:r w:rsidR="0003151E">
        <w:rPr>
          <w:b/>
          <w:bCs/>
        </w:rPr>
        <w:t xml:space="preserve">-2022 </w:t>
      </w:r>
      <w:r w:rsidR="006F4991">
        <w:rPr>
          <w:b/>
          <w:bCs/>
        </w:rPr>
        <w:t>Resolution:</w:t>
      </w:r>
      <w:r w:rsidR="000838F2">
        <w:rPr>
          <w:b/>
          <w:bCs/>
        </w:rPr>
        <w:t xml:space="preserve"> </w:t>
      </w:r>
      <w:r w:rsidR="000838F2" w:rsidRPr="000838F2">
        <w:t>Yearly</w:t>
      </w:r>
      <w:r w:rsidR="000838F2">
        <w:t xml:space="preserve"> resolution to</w:t>
      </w:r>
      <w:r w:rsidR="006F4991">
        <w:t xml:space="preserve"> allow the use of the community c</w:t>
      </w:r>
      <w:r w:rsidR="00EC5F41">
        <w:t>enter for</w:t>
      </w:r>
      <w:r w:rsidR="00711A2D">
        <w:t xml:space="preserve"> Genera</w:t>
      </w:r>
      <w:r w:rsidR="000838F2">
        <w:t>l</w:t>
      </w:r>
      <w:r w:rsidR="00EC5F41">
        <w:t xml:space="preserve"> </w:t>
      </w:r>
      <w:r w:rsidR="000838F2">
        <w:t>E</w:t>
      </w:r>
      <w:r w:rsidR="00EC5F41">
        <w:t>lections</w:t>
      </w:r>
      <w:r w:rsidR="00E30F06">
        <w:t>.</w:t>
      </w:r>
    </w:p>
    <w:p w14:paraId="2B005B98" w14:textId="4199E3A3" w:rsidR="00E30F06" w:rsidRDefault="00126C7D" w:rsidP="0038225D">
      <w:pPr>
        <w:rPr>
          <w:b/>
          <w:bCs/>
        </w:rPr>
      </w:pPr>
      <w:r>
        <w:rPr>
          <w:b/>
          <w:bCs/>
        </w:rPr>
        <w:t>Moved by:</w:t>
      </w:r>
      <w:r>
        <w:t xml:space="preserve"> </w:t>
      </w:r>
      <w:r w:rsidRPr="00711A2D">
        <w:rPr>
          <w:i/>
          <w:iCs/>
        </w:rPr>
        <w:t>Darin Forbes</w:t>
      </w:r>
      <w:r>
        <w:t xml:space="preserve">                 </w:t>
      </w:r>
      <w:r w:rsidR="006A0DF7">
        <w:rPr>
          <w:b/>
          <w:bCs/>
        </w:rPr>
        <w:t>Seconded by</w:t>
      </w:r>
      <w:r w:rsidR="006A0DF7" w:rsidRPr="00711A2D">
        <w:rPr>
          <w:b/>
          <w:bCs/>
          <w:i/>
          <w:iCs/>
        </w:rPr>
        <w:t>:</w:t>
      </w:r>
      <w:r w:rsidR="006A0DF7" w:rsidRPr="00711A2D">
        <w:rPr>
          <w:i/>
          <w:iCs/>
        </w:rPr>
        <w:t xml:space="preserve"> Tim Follos</w:t>
      </w:r>
      <w:r w:rsidR="006A0DF7">
        <w:t xml:space="preserve">                        </w:t>
      </w:r>
      <w:r w:rsidR="003B28EC">
        <w:rPr>
          <w:b/>
          <w:bCs/>
        </w:rPr>
        <w:t>All in favor</w:t>
      </w:r>
    </w:p>
    <w:p w14:paraId="7CCD0266" w14:textId="77777777" w:rsidR="003B28EC" w:rsidRDefault="003B28EC" w:rsidP="0038225D">
      <w:pPr>
        <w:rPr>
          <w:b/>
          <w:bCs/>
        </w:rPr>
      </w:pPr>
    </w:p>
    <w:p w14:paraId="588D5B20" w14:textId="5745E23F" w:rsidR="00D404A0" w:rsidRDefault="00D62DC3" w:rsidP="0038225D">
      <w:pPr>
        <w:rPr>
          <w:b/>
          <w:bCs/>
        </w:rPr>
      </w:pPr>
      <w:r>
        <w:rPr>
          <w:b/>
          <w:bCs/>
        </w:rPr>
        <w:t xml:space="preserve">Paula </w:t>
      </w:r>
      <w:r w:rsidR="000D7772">
        <w:rPr>
          <w:b/>
          <w:bCs/>
        </w:rPr>
        <w:t>McGreevy and Tim Follos</w:t>
      </w:r>
      <w:r w:rsidR="00A82C1F">
        <w:rPr>
          <w:b/>
          <w:bCs/>
        </w:rPr>
        <w:t xml:space="preserve"> </w:t>
      </w:r>
      <w:r w:rsidR="001A60D3">
        <w:rPr>
          <w:b/>
          <w:bCs/>
        </w:rPr>
        <w:t>presented the</w:t>
      </w:r>
      <w:r w:rsidR="00A5098C">
        <w:rPr>
          <w:b/>
          <w:bCs/>
        </w:rPr>
        <w:t xml:space="preserve"> revised</w:t>
      </w:r>
      <w:r w:rsidR="0067454E">
        <w:rPr>
          <w:b/>
          <w:bCs/>
        </w:rPr>
        <w:t xml:space="preserve"> </w:t>
      </w:r>
      <w:r w:rsidR="002F0093">
        <w:rPr>
          <w:b/>
          <w:bCs/>
        </w:rPr>
        <w:t>“Proposed</w:t>
      </w:r>
      <w:r w:rsidR="001A60D3">
        <w:rPr>
          <w:b/>
          <w:bCs/>
        </w:rPr>
        <w:t xml:space="preserve"> amendments </w:t>
      </w:r>
      <w:r w:rsidR="0067454E">
        <w:rPr>
          <w:b/>
          <w:bCs/>
        </w:rPr>
        <w:t>to Wilmington’s</w:t>
      </w:r>
      <w:r w:rsidR="00D404A0">
        <w:rPr>
          <w:b/>
          <w:bCs/>
        </w:rPr>
        <w:t xml:space="preserve"> Zoning Ordinance”</w:t>
      </w:r>
    </w:p>
    <w:p w14:paraId="57144C32" w14:textId="0B016138" w:rsidR="00D404A0" w:rsidRPr="00082A5F" w:rsidRDefault="00FF6049" w:rsidP="00515D80">
      <w:pPr>
        <w:pStyle w:val="ListParagraph"/>
        <w:numPr>
          <w:ilvl w:val="0"/>
          <w:numId w:val="1"/>
        </w:numPr>
      </w:pPr>
      <w:r w:rsidRPr="00082A5F">
        <w:t>N</w:t>
      </w:r>
      <w:r w:rsidR="00211765" w:rsidRPr="00082A5F">
        <w:t>ew commercial or retail operations larger than 8</w:t>
      </w:r>
      <w:r w:rsidR="00F00774" w:rsidRPr="00082A5F">
        <w:t>,</w:t>
      </w:r>
      <w:r w:rsidR="00211765" w:rsidRPr="00082A5F">
        <w:t>000 square feet of total usable square footage require a variance</w:t>
      </w:r>
      <w:r w:rsidRPr="00082A5F">
        <w:t>.</w:t>
      </w:r>
      <w:r w:rsidR="00211765" w:rsidRPr="00082A5F">
        <w:t xml:space="preserve"> </w:t>
      </w:r>
      <w:r w:rsidRPr="00082A5F">
        <w:t>T</w:t>
      </w:r>
      <w:r w:rsidR="00211765" w:rsidRPr="00082A5F">
        <w:t>he procedure for seeking a variance is outlined in</w:t>
      </w:r>
      <w:r w:rsidRPr="00082A5F">
        <w:t xml:space="preserve"> </w:t>
      </w:r>
      <w:r w:rsidR="00515D80" w:rsidRPr="00082A5F">
        <w:t>Article</w:t>
      </w:r>
      <w:r w:rsidRPr="00082A5F">
        <w:t xml:space="preserve"> XI of this code</w:t>
      </w:r>
      <w:r w:rsidR="00515D80" w:rsidRPr="00082A5F">
        <w:t>.</w:t>
      </w:r>
    </w:p>
    <w:p w14:paraId="0EAC377D" w14:textId="42E8A3AD" w:rsidR="00515D80" w:rsidRDefault="00243A3A" w:rsidP="00A9476C">
      <w:pPr>
        <w:pStyle w:val="ListParagraph"/>
        <w:numPr>
          <w:ilvl w:val="0"/>
          <w:numId w:val="1"/>
        </w:numPr>
      </w:pPr>
      <w:r w:rsidRPr="00082A5F">
        <w:t xml:space="preserve">The town of Wilmington appreciates entrepreneurs who wish to provide goods or services to Wilmington </w:t>
      </w:r>
      <w:r w:rsidR="00F00774" w:rsidRPr="00082A5F">
        <w:t>residents</w:t>
      </w:r>
      <w:r w:rsidRPr="00082A5F">
        <w:t xml:space="preserve"> and guests</w:t>
      </w:r>
      <w:r w:rsidR="00D40599" w:rsidRPr="00082A5F">
        <w:t>.</w:t>
      </w:r>
      <w:r w:rsidRPr="00082A5F">
        <w:t xml:space="preserve"> </w:t>
      </w:r>
      <w:r w:rsidR="00D40599" w:rsidRPr="00082A5F">
        <w:t>T</w:t>
      </w:r>
      <w:r w:rsidRPr="00082A5F">
        <w:t xml:space="preserve">he </w:t>
      </w:r>
      <w:r w:rsidR="00342647">
        <w:t>T</w:t>
      </w:r>
      <w:r w:rsidRPr="00082A5F">
        <w:t xml:space="preserve">own of Wilmington also seeks to preserve the </w:t>
      </w:r>
      <w:r w:rsidR="002E020E">
        <w:t>T</w:t>
      </w:r>
      <w:r w:rsidRPr="00082A5F">
        <w:t>own's character as a rural community that is defined by its scenic vistas</w:t>
      </w:r>
      <w:r w:rsidR="002148B5" w:rsidRPr="00082A5F">
        <w:t>,</w:t>
      </w:r>
      <w:r w:rsidRPr="00082A5F">
        <w:t xml:space="preserve"> natural beauty</w:t>
      </w:r>
      <w:r w:rsidR="002148B5" w:rsidRPr="00082A5F">
        <w:t>,</w:t>
      </w:r>
      <w:r w:rsidRPr="00082A5F">
        <w:t xml:space="preserve"> open space</w:t>
      </w:r>
      <w:r w:rsidR="002148B5" w:rsidRPr="00082A5F">
        <w:t>,</w:t>
      </w:r>
      <w:r w:rsidRPr="00082A5F">
        <w:t xml:space="preserve"> and </w:t>
      </w:r>
      <w:r w:rsidR="00F00774" w:rsidRPr="00082A5F">
        <w:t>small-town</w:t>
      </w:r>
      <w:r w:rsidRPr="00082A5F">
        <w:t xml:space="preserve"> </w:t>
      </w:r>
      <w:r w:rsidR="00F00774" w:rsidRPr="00082A5F">
        <w:t>charm. These</w:t>
      </w:r>
      <w:r w:rsidRPr="00082A5F">
        <w:t xml:space="preserve"> components of the character of the community are treasured by both residents an</w:t>
      </w:r>
      <w:r w:rsidR="007B3F3A" w:rsidRPr="00082A5F">
        <w:t>d visitor</w:t>
      </w:r>
      <w:r w:rsidR="00DE583B" w:rsidRPr="00082A5F">
        <w:t>s and</w:t>
      </w:r>
      <w:r w:rsidRPr="00082A5F">
        <w:t xml:space="preserve"> are in fact important economic resources for the </w:t>
      </w:r>
      <w:r w:rsidR="00DE583B" w:rsidRPr="00082A5F">
        <w:t>T</w:t>
      </w:r>
      <w:r w:rsidRPr="00082A5F">
        <w:t>own</w:t>
      </w:r>
      <w:r w:rsidR="00DE583B" w:rsidRPr="00082A5F">
        <w:t xml:space="preserve">.                     </w:t>
      </w:r>
      <w:r w:rsidR="00AA1A78" w:rsidRPr="00082A5F">
        <w:t xml:space="preserve"> </w:t>
      </w:r>
      <w:r w:rsidR="00DE583B" w:rsidRPr="00082A5F">
        <w:t>T</w:t>
      </w:r>
      <w:r w:rsidR="00AA1A78" w:rsidRPr="00082A5F">
        <w:t xml:space="preserve">o balance the </w:t>
      </w:r>
      <w:r w:rsidR="00D36A69" w:rsidRPr="00082A5F">
        <w:t>T</w:t>
      </w:r>
      <w:r w:rsidR="00AA1A78" w:rsidRPr="00082A5F">
        <w:t>own of Wilmington</w:t>
      </w:r>
      <w:r w:rsidR="00D36A69" w:rsidRPr="00082A5F">
        <w:t>’s</w:t>
      </w:r>
      <w:r w:rsidR="00AA1A78" w:rsidRPr="00082A5F">
        <w:t xml:space="preserve"> openness to new business with the town's desire to preserve and protect the character of the </w:t>
      </w:r>
      <w:r w:rsidR="00082A5F" w:rsidRPr="00082A5F">
        <w:t>community, new</w:t>
      </w:r>
      <w:r w:rsidR="00AA1A78" w:rsidRPr="00082A5F">
        <w:t xml:space="preserve"> commercial </w:t>
      </w:r>
      <w:r w:rsidR="001016A7" w:rsidRPr="00082A5F">
        <w:t xml:space="preserve">or </w:t>
      </w:r>
      <w:r w:rsidR="00AA1A78" w:rsidRPr="00082A5F">
        <w:t>retail operations larger than 5</w:t>
      </w:r>
      <w:r w:rsidR="001016A7" w:rsidRPr="00082A5F">
        <w:t>,</w:t>
      </w:r>
      <w:r w:rsidR="00AA1A78" w:rsidRPr="00082A5F">
        <w:t xml:space="preserve">000 square feet of total usable square footage require an </w:t>
      </w:r>
      <w:r w:rsidR="002E020E">
        <w:t>A</w:t>
      </w:r>
      <w:r w:rsidR="00AA1A78" w:rsidRPr="00082A5F">
        <w:t xml:space="preserve">rchitectural </w:t>
      </w:r>
      <w:r w:rsidR="002E020E">
        <w:t>R</w:t>
      </w:r>
      <w:r w:rsidR="00AA1A78" w:rsidRPr="00082A5F">
        <w:t xml:space="preserve">eview and </w:t>
      </w:r>
      <w:r w:rsidR="002E020E">
        <w:t>A</w:t>
      </w:r>
      <w:r w:rsidR="00AA1A78" w:rsidRPr="00082A5F">
        <w:t xml:space="preserve">pproval from the Wilmington </w:t>
      </w:r>
      <w:r w:rsidR="000A34F3">
        <w:t>P</w:t>
      </w:r>
      <w:r w:rsidR="000A34F3" w:rsidRPr="00082A5F">
        <w:t>lanning</w:t>
      </w:r>
      <w:r w:rsidR="000A34F3">
        <w:t xml:space="preserve"> and</w:t>
      </w:r>
      <w:r w:rsidR="000A34F3" w:rsidRPr="00082A5F">
        <w:t xml:space="preserve"> Zoning</w:t>
      </w:r>
      <w:r w:rsidR="00AA1A78" w:rsidRPr="00082A5F">
        <w:t xml:space="preserve"> </w:t>
      </w:r>
      <w:r w:rsidR="00082A5F">
        <w:t>B</w:t>
      </w:r>
      <w:r w:rsidR="00AA1A78" w:rsidRPr="00082A5F">
        <w:t>oard</w:t>
      </w:r>
      <w:r w:rsidR="00082A5F" w:rsidRPr="00082A5F">
        <w:t>.</w:t>
      </w:r>
      <w:r w:rsidR="00833547">
        <w:t xml:space="preserve"> </w:t>
      </w:r>
    </w:p>
    <w:p w14:paraId="706BEE4E" w14:textId="77777777" w:rsidR="00211525" w:rsidRDefault="00123E6B" w:rsidP="00A9476C">
      <w:pPr>
        <w:pStyle w:val="ListParagraph"/>
        <w:numPr>
          <w:ilvl w:val="0"/>
          <w:numId w:val="1"/>
        </w:numPr>
      </w:pPr>
      <w:r w:rsidRPr="00123E6B">
        <w:t xml:space="preserve">Wilmington is a picturesque community and vacation destination that is defined by its proximity to </w:t>
      </w:r>
      <w:r w:rsidR="000A34F3">
        <w:t xml:space="preserve">the </w:t>
      </w:r>
      <w:r w:rsidRPr="00123E6B">
        <w:t xml:space="preserve">natural environment and by wholesome, </w:t>
      </w:r>
      <w:r w:rsidR="00FE0DDD" w:rsidRPr="00123E6B">
        <w:t>small-town</w:t>
      </w:r>
      <w:r w:rsidRPr="00123E6B">
        <w:t xml:space="preserve"> charm. Our primary responsibility of </w:t>
      </w:r>
      <w:r w:rsidR="000A34F3">
        <w:t xml:space="preserve">the </w:t>
      </w:r>
      <w:r w:rsidRPr="00123E6B">
        <w:t xml:space="preserve">Wilmington </w:t>
      </w:r>
      <w:r w:rsidR="00FE0DDD">
        <w:t>P</w:t>
      </w:r>
      <w:r w:rsidRPr="00123E6B">
        <w:t xml:space="preserve">lanning and </w:t>
      </w:r>
      <w:r w:rsidR="00FE0DDD">
        <w:t>Z</w:t>
      </w:r>
      <w:r w:rsidRPr="00123E6B">
        <w:t xml:space="preserve">oning board is to preserve and protect these aspects of the character of the town. Therefore, preserving the character </w:t>
      </w:r>
      <w:r w:rsidR="000F0167">
        <w:t>of</w:t>
      </w:r>
      <w:r w:rsidR="003F16E5">
        <w:t xml:space="preserve"> the</w:t>
      </w:r>
      <w:r w:rsidRPr="00123E6B">
        <w:t xml:space="preserve"> community will be the primary consideration of the </w:t>
      </w:r>
      <w:r w:rsidR="003F16E5">
        <w:t>T</w:t>
      </w:r>
      <w:r w:rsidRPr="00123E6B">
        <w:t xml:space="preserve">own of Wilmington </w:t>
      </w:r>
      <w:r w:rsidR="00342647">
        <w:t>P</w:t>
      </w:r>
      <w:r w:rsidR="00342647" w:rsidRPr="00123E6B">
        <w:t>lanning</w:t>
      </w:r>
      <w:r w:rsidR="00342647">
        <w:t xml:space="preserve"> and </w:t>
      </w:r>
      <w:r w:rsidR="003F16E5">
        <w:t>Z</w:t>
      </w:r>
      <w:r w:rsidRPr="00123E6B">
        <w:t>oning</w:t>
      </w:r>
      <w:r w:rsidR="00FE0DDD" w:rsidRPr="00FE0DDD">
        <w:t xml:space="preserve"> </w:t>
      </w:r>
      <w:r w:rsidR="004C54DC">
        <w:t>B</w:t>
      </w:r>
      <w:r w:rsidR="00FE0DDD" w:rsidRPr="00FE0DDD">
        <w:t xml:space="preserve">oard when evaluating all applications for </w:t>
      </w:r>
      <w:r w:rsidR="00713766">
        <w:t>Variances and</w:t>
      </w:r>
      <w:r w:rsidR="00FE0DDD" w:rsidRPr="00FE0DDD">
        <w:t xml:space="preserve"> </w:t>
      </w:r>
      <w:r w:rsidR="00713766">
        <w:t>S</w:t>
      </w:r>
      <w:r w:rsidR="00FE0DDD" w:rsidRPr="00FE0DDD">
        <w:t xml:space="preserve">pecial </w:t>
      </w:r>
      <w:r w:rsidR="00713766">
        <w:t>U</w:t>
      </w:r>
      <w:r w:rsidR="00FE0DDD" w:rsidRPr="00FE0DDD">
        <w:t xml:space="preserve">se permits. The </w:t>
      </w:r>
      <w:r w:rsidR="00EC35B8">
        <w:t>T</w:t>
      </w:r>
      <w:r w:rsidR="00FE0DDD" w:rsidRPr="00FE0DDD">
        <w:t xml:space="preserve">own of Wilmington </w:t>
      </w:r>
      <w:r w:rsidR="00EC35B8">
        <w:t>P</w:t>
      </w:r>
      <w:r w:rsidR="00FE0DDD" w:rsidRPr="00FE0DDD">
        <w:t xml:space="preserve">lanning and </w:t>
      </w:r>
      <w:r w:rsidR="00EC35B8">
        <w:t>Z</w:t>
      </w:r>
      <w:r w:rsidR="00FE0DDD" w:rsidRPr="00FE0DDD">
        <w:t>oning board will ensure</w:t>
      </w:r>
      <w:r w:rsidR="00B817BC">
        <w:t xml:space="preserve"> site plan approvals</w:t>
      </w:r>
      <w:r w:rsidR="00DB7EAA">
        <w:t>,</w:t>
      </w:r>
      <w:r w:rsidR="00FE0DDD" w:rsidRPr="00FE0DDD">
        <w:t xml:space="preserve"> and vari</w:t>
      </w:r>
      <w:r w:rsidR="00DB7EAA">
        <w:t>ances</w:t>
      </w:r>
      <w:r w:rsidR="00FE0DDD" w:rsidRPr="00FE0DDD">
        <w:t xml:space="preserve"> do not establish precedents that in </w:t>
      </w:r>
    </w:p>
    <w:p w14:paraId="1EA27C70" w14:textId="77777777" w:rsidR="00211525" w:rsidRDefault="00211525" w:rsidP="0065141D">
      <w:pPr>
        <w:ind w:left="360"/>
      </w:pPr>
    </w:p>
    <w:p w14:paraId="3E2D871B" w14:textId="77777777" w:rsidR="0065141D" w:rsidRDefault="0065141D" w:rsidP="0065141D">
      <w:pPr>
        <w:ind w:left="360"/>
      </w:pPr>
    </w:p>
    <w:p w14:paraId="0DBD18F6" w14:textId="5E09EF48" w:rsidR="00833547" w:rsidRDefault="00FE0DDD" w:rsidP="0065141D">
      <w:pPr>
        <w:ind w:left="360"/>
      </w:pPr>
      <w:r w:rsidRPr="00FE0DDD">
        <w:t>time would alter the character or degrade the beauty of the community. Site plan approvals, variances, and special use permits will only be granted if the proposed use will have</w:t>
      </w:r>
      <w:r w:rsidR="00773442">
        <w:t>:</w:t>
      </w:r>
    </w:p>
    <w:p w14:paraId="6F335B22" w14:textId="4D0CA5A0" w:rsidR="00F36533" w:rsidRDefault="0086792D" w:rsidP="0086792D">
      <w:pPr>
        <w:pStyle w:val="ListParagraph"/>
        <w:numPr>
          <w:ilvl w:val="0"/>
          <w:numId w:val="2"/>
        </w:numPr>
      </w:pPr>
      <w:r>
        <w:t>N</w:t>
      </w:r>
      <w:r w:rsidRPr="0086792D">
        <w:t>o materially adverse impact upon adjoining and nearby properties</w:t>
      </w:r>
      <w:r>
        <w:t>;</w:t>
      </w:r>
    </w:p>
    <w:p w14:paraId="178B10B5" w14:textId="786D6803" w:rsidR="0086792D" w:rsidRDefault="001527AE" w:rsidP="0086792D">
      <w:pPr>
        <w:pStyle w:val="ListParagraph"/>
        <w:numPr>
          <w:ilvl w:val="0"/>
          <w:numId w:val="2"/>
        </w:numPr>
      </w:pPr>
      <w:r w:rsidRPr="001527AE">
        <w:t>No materially adverse impact upon the scenic qualities or natural beauty of the area of the community in which the proposed use is located;</w:t>
      </w:r>
      <w:r>
        <w:t xml:space="preserve"> </w:t>
      </w:r>
      <w:r w:rsidRPr="001527AE">
        <w:t>and</w:t>
      </w:r>
    </w:p>
    <w:p w14:paraId="5E96F810" w14:textId="0FF35880" w:rsidR="001527AE" w:rsidRPr="00082A5F" w:rsidRDefault="00B04AF9" w:rsidP="0086792D">
      <w:pPr>
        <w:pStyle w:val="ListParagraph"/>
        <w:numPr>
          <w:ilvl w:val="0"/>
          <w:numId w:val="2"/>
        </w:numPr>
      </w:pPr>
      <w:r w:rsidRPr="00B04AF9">
        <w:t xml:space="preserve">No clearly adverse aesthetic impact upon </w:t>
      </w:r>
      <w:r w:rsidR="006A51F7">
        <w:t>t</w:t>
      </w:r>
      <w:r w:rsidRPr="00B04AF9">
        <w:t xml:space="preserve">he </w:t>
      </w:r>
      <w:r w:rsidR="006A51F7">
        <w:t>T</w:t>
      </w:r>
      <w:r w:rsidRPr="00B04AF9">
        <w:t>own of Wilmington</w:t>
      </w:r>
      <w:r w:rsidR="006A51F7">
        <w:t>.</w:t>
      </w:r>
    </w:p>
    <w:p w14:paraId="5464A6CF" w14:textId="1E7D5112" w:rsidR="00262253" w:rsidRDefault="00262253" w:rsidP="0038225D">
      <w:pPr>
        <w:rPr>
          <w:i/>
          <w:iCs/>
        </w:rPr>
      </w:pPr>
      <w:r w:rsidRPr="00082A5F">
        <w:t xml:space="preserve">  </w:t>
      </w:r>
      <w:r>
        <w:t xml:space="preserve"> </w:t>
      </w:r>
      <w:r w:rsidRPr="0065141D">
        <w:rPr>
          <w:b/>
          <w:bCs/>
        </w:rPr>
        <w:t xml:space="preserve"> </w:t>
      </w:r>
      <w:r>
        <w:rPr>
          <w:b/>
          <w:bCs/>
        </w:rPr>
        <w:t xml:space="preserve">Discussion- </w:t>
      </w:r>
      <w:r>
        <w:rPr>
          <w:i/>
          <w:iCs/>
        </w:rPr>
        <w:t>There was much discussion on the new proposal, the main concern is the architectural design. The square footage was not the main concern. Everyone was concerned it should be fair for all and not favor anyone. It was agreed that a public hearing needs to take place to find out what residents want. Karl VonEntress shared more of his measurements of businesses in other towns, he was thanked for the time he put into his fact-finding mission. It was decided to send the proposal to Lisa at ‘Elan’ to look it over before we have the public hearing. Tim Follos stated he thought more explanation of the proposal was needed.</w:t>
      </w:r>
    </w:p>
    <w:p w14:paraId="39B49FC6" w14:textId="77777777" w:rsidR="00E31E02" w:rsidRDefault="00E31E02" w:rsidP="0038225D">
      <w:pPr>
        <w:rPr>
          <w:i/>
          <w:iCs/>
        </w:rPr>
      </w:pPr>
    </w:p>
    <w:p w14:paraId="0F0AC7B8" w14:textId="3A10823F" w:rsidR="00E31E02" w:rsidRDefault="00E31E02" w:rsidP="0038225D">
      <w:r>
        <w:rPr>
          <w:b/>
          <w:bCs/>
        </w:rPr>
        <w:t>Visitors Bureau</w:t>
      </w:r>
      <w:r w:rsidR="005C3919">
        <w:rPr>
          <w:b/>
          <w:bCs/>
        </w:rPr>
        <w:t xml:space="preserve">: </w:t>
      </w:r>
      <w:r w:rsidR="00242AF2">
        <w:t xml:space="preserve">Michelle Preston </w:t>
      </w:r>
      <w:r w:rsidR="004C0ED9">
        <w:t xml:space="preserve">reminded everyone that Monday was the last day to </w:t>
      </w:r>
      <w:r w:rsidR="00B4318F">
        <w:t>sign up for Hometown Hero’s.</w:t>
      </w:r>
      <w:r w:rsidR="00551DA4">
        <w:t xml:space="preserve"> This will honor residents that served in our country</w:t>
      </w:r>
      <w:r w:rsidR="001820A3">
        <w:t>’s armed forces.</w:t>
      </w:r>
    </w:p>
    <w:p w14:paraId="034AE67C" w14:textId="399D9F5F" w:rsidR="001820A3" w:rsidRDefault="009A1271" w:rsidP="0038225D">
      <w:r>
        <w:t xml:space="preserve">Joyce Terry is this </w:t>
      </w:r>
      <w:r w:rsidR="002338DB">
        <w:t>year’s</w:t>
      </w:r>
      <w:r>
        <w:t xml:space="preserve"> citizen of the year</w:t>
      </w:r>
      <w:r w:rsidR="002338DB">
        <w:t>. Tickets to the annual Dinner are on sale now</w:t>
      </w:r>
      <w:r w:rsidR="00980192">
        <w:t>, RSVP is March 28</w:t>
      </w:r>
      <w:r w:rsidR="00980192" w:rsidRPr="00414B9A">
        <w:rPr>
          <w:vertAlign w:val="superscript"/>
        </w:rPr>
        <w:t>th</w:t>
      </w:r>
      <w:r w:rsidR="00414B9A">
        <w:t>,</w:t>
      </w:r>
      <w:r w:rsidR="000720A7">
        <w:t xml:space="preserve"> </w:t>
      </w:r>
      <w:r w:rsidR="00414B9A">
        <w:t>and will be held at the Hungry Trout</w:t>
      </w:r>
      <w:r w:rsidR="000720A7">
        <w:t>.</w:t>
      </w:r>
    </w:p>
    <w:p w14:paraId="3323DCD8" w14:textId="44ABE850" w:rsidR="000720A7" w:rsidRDefault="006E0D1B" w:rsidP="0038225D">
      <w:r>
        <w:t xml:space="preserve">Farmers Market </w:t>
      </w:r>
      <w:r w:rsidR="00075B83">
        <w:t>sign-up</w:t>
      </w:r>
      <w:r>
        <w:t xml:space="preserve"> has </w:t>
      </w:r>
      <w:r w:rsidR="003B4D98">
        <w:t xml:space="preserve">started it will run once a week from </w:t>
      </w:r>
      <w:r w:rsidR="00B03422">
        <w:t>June</w:t>
      </w:r>
      <w:r w:rsidR="00075B83">
        <w:t xml:space="preserve"> 1</w:t>
      </w:r>
      <w:r w:rsidR="00E23769">
        <w:t xml:space="preserve">st through August </w:t>
      </w:r>
      <w:r w:rsidR="00075B83">
        <w:t>3</w:t>
      </w:r>
      <w:r w:rsidR="00E23769">
        <w:t>1</w:t>
      </w:r>
      <w:r w:rsidR="00E23769" w:rsidRPr="00E23769">
        <w:rPr>
          <w:vertAlign w:val="superscript"/>
        </w:rPr>
        <w:t>st</w:t>
      </w:r>
      <w:r w:rsidR="00B03422">
        <w:t xml:space="preserve"> in Heritage Park</w:t>
      </w:r>
      <w:r w:rsidR="00075B83">
        <w:t>.</w:t>
      </w:r>
    </w:p>
    <w:p w14:paraId="11232B1E" w14:textId="086FF6FE" w:rsidR="00075B83" w:rsidRPr="00E31E02" w:rsidRDefault="000C52D0" w:rsidP="0038225D">
      <w:pPr>
        <w:rPr>
          <w:b/>
          <w:bCs/>
        </w:rPr>
      </w:pPr>
      <w:r>
        <w:t>Coming events</w:t>
      </w:r>
      <w:r w:rsidR="00F164F0">
        <w:t xml:space="preserve"> are the Two-Fly fishing tournament and the </w:t>
      </w:r>
      <w:r w:rsidR="00E45B5E">
        <w:t>Up-hill bike race</w:t>
      </w:r>
      <w:r w:rsidR="00591AA2">
        <w:t xml:space="preserve">. </w:t>
      </w:r>
      <w:r w:rsidR="00E32587">
        <w:t>Bicentennial</w:t>
      </w:r>
      <w:r w:rsidR="00591AA2">
        <w:t xml:space="preserve"> celebrations will also</w:t>
      </w:r>
      <w:r w:rsidR="00E32587">
        <w:t xml:space="preserve"> be taking place.</w:t>
      </w:r>
    </w:p>
    <w:p w14:paraId="454C9F2F" w14:textId="77777777" w:rsidR="00E30F06" w:rsidRPr="00082A5F" w:rsidRDefault="00E30F06" w:rsidP="0038225D"/>
    <w:p w14:paraId="634F75D0" w14:textId="77777777" w:rsidR="005D452D" w:rsidRPr="001E2F11" w:rsidRDefault="005D452D" w:rsidP="005D452D">
      <w:pPr>
        <w:rPr>
          <w:b/>
        </w:rPr>
      </w:pPr>
      <w:r w:rsidRPr="001E2F11">
        <w:rPr>
          <w:b/>
        </w:rPr>
        <w:t>SUPERVISORS TOWN BOARD REPORT FOR 3/8/2022</w:t>
      </w:r>
    </w:p>
    <w:p w14:paraId="48013132" w14:textId="31E81561" w:rsidR="00EE1600" w:rsidRPr="001E2F11" w:rsidRDefault="005D452D" w:rsidP="005D452D">
      <w:r w:rsidRPr="001E2F11">
        <w:t>Here is a little update on issues my office is working on,</w:t>
      </w:r>
    </w:p>
    <w:p w14:paraId="74FA1CC7" w14:textId="68D95E65" w:rsidR="005D452D" w:rsidRDefault="005D452D" w:rsidP="005D452D">
      <w:r w:rsidRPr="001E2F11">
        <w:rPr>
          <w:b/>
        </w:rPr>
        <w:t xml:space="preserve">Beach Restrooms- </w:t>
      </w:r>
      <w:r w:rsidRPr="001E2F11">
        <w:t>As many of you are aware, last December the Restrooms at the beach had some wind and tree damage. The damage was submitted to our insurance company. John Langford reached out to three area contractors for a quote. So far only one contractor expressed an interest in doing the job and we expect an estimate this Friday. The three companies that were contacted include Lake Champlain Roofing, High Peaks Builders</w:t>
      </w:r>
      <w:r w:rsidR="009D617B" w:rsidRPr="001E2F11">
        <w:t>,</w:t>
      </w:r>
      <w:r w:rsidRPr="001E2F11">
        <w:t xml:space="preserve"> and Rumble Contracting.  I will keep you posted and welcome any input.</w:t>
      </w:r>
    </w:p>
    <w:p w14:paraId="71F76999" w14:textId="77777777" w:rsidR="00EE1600" w:rsidRPr="001E2F11" w:rsidRDefault="00EE1600" w:rsidP="005D452D"/>
    <w:p w14:paraId="3A2F064A" w14:textId="39C57018" w:rsidR="005D452D" w:rsidRDefault="009D617B" w:rsidP="005D452D">
      <w:r w:rsidRPr="001E2F11">
        <w:rPr>
          <w:b/>
        </w:rPr>
        <w:t>LIFEGUARDS</w:t>
      </w:r>
      <w:r w:rsidR="005D452D" w:rsidRPr="001E2F11">
        <w:rPr>
          <w:b/>
        </w:rPr>
        <w:t>/SEASONAL STAFF-</w:t>
      </w:r>
      <w:r w:rsidR="005D452D" w:rsidRPr="001E2F11">
        <w:t xml:space="preserve"> We will be starting our advertising for Summer Lifeguards and any seasonal help we may need.  Sadly, we no longer have inmates from Moriah Shock to assist with our spring cleanup.  We will be prioritizing and doing the best we can.</w:t>
      </w:r>
    </w:p>
    <w:p w14:paraId="4D934FAC" w14:textId="77777777" w:rsidR="00E71AF5" w:rsidRPr="001E2F11" w:rsidRDefault="00E71AF5" w:rsidP="005D452D"/>
    <w:p w14:paraId="3911126F" w14:textId="77777777" w:rsidR="005D452D" w:rsidRDefault="005D452D" w:rsidP="005D452D">
      <w:r w:rsidRPr="001E2F11">
        <w:rPr>
          <w:b/>
        </w:rPr>
        <w:t>SENIOR BUS DRIVER-</w:t>
      </w:r>
      <w:r w:rsidRPr="001E2F11">
        <w:t xml:space="preserve"> Now that COVID numbers have started to decline, we will start advertising our Senior Bus Driver again for the Nutrition Program and monthly shopping. This position is a budgeted position, and one only needs a clean driver’s license to drive our size bus. One concern for the board to consider is that our bus is from 2008 and senior usage is limited.  Perhaps the town should consider paying mileage/pay to third parties for transportation needs. Just a thought. I have received calls from both the Pastor at the Methodist Church and the Office for the Aging on the transportation issue.</w:t>
      </w:r>
    </w:p>
    <w:p w14:paraId="3F4B0BB8" w14:textId="77777777" w:rsidR="00F858D2" w:rsidRPr="001E2F11" w:rsidRDefault="00F858D2" w:rsidP="005D452D"/>
    <w:p w14:paraId="5EFD0616" w14:textId="444B4773" w:rsidR="005D452D" w:rsidRDefault="005D452D" w:rsidP="005D452D">
      <w:r w:rsidRPr="001E2F11">
        <w:rPr>
          <w:b/>
        </w:rPr>
        <w:t xml:space="preserve">PRESTON </w:t>
      </w:r>
      <w:r w:rsidR="009D617B" w:rsidRPr="001E2F11">
        <w:rPr>
          <w:b/>
        </w:rPr>
        <w:t>FESTIVAL</w:t>
      </w:r>
      <w:r w:rsidRPr="001E2F11">
        <w:rPr>
          <w:b/>
        </w:rPr>
        <w:t xml:space="preserve"> FIELD RESTROOMS- </w:t>
      </w:r>
      <w:r w:rsidRPr="001E2F11">
        <w:t>Tomorrow I am meeting with Tony Nickinello to go over plumbing needs for the restroom building.  He has agreed to work for us to get this part of the project completed. The town has used Tony in the past for plumbing work.   We need to hire an electrician as well</w:t>
      </w:r>
      <w:r w:rsidR="00745D86">
        <w:t>,</w:t>
      </w:r>
      <w:r w:rsidRPr="001E2F11">
        <w:t xml:space="preserve"> </w:t>
      </w:r>
      <w:r w:rsidR="00745D86">
        <w:t>u</w:t>
      </w:r>
      <w:r w:rsidRPr="001E2F11">
        <w:t>p to this point</w:t>
      </w:r>
      <w:r w:rsidR="008937A1" w:rsidRPr="001E2F11">
        <w:t>,</w:t>
      </w:r>
      <w:r w:rsidRPr="001E2F11">
        <w:t xml:space="preserve"> we have been very fortunate with volunteers. This project still has $34,000 left in funds. This entire project is being completed with donated funds from a seasonal resident.</w:t>
      </w:r>
    </w:p>
    <w:p w14:paraId="1806041F" w14:textId="77777777" w:rsidR="008A2F21" w:rsidRPr="001E2F11" w:rsidRDefault="008A2F21" w:rsidP="005D452D"/>
    <w:p w14:paraId="2BDF6B0F" w14:textId="62F28917" w:rsidR="005D452D" w:rsidRDefault="005D452D" w:rsidP="005D452D">
      <w:r w:rsidRPr="001E2F11">
        <w:rPr>
          <w:b/>
        </w:rPr>
        <w:t xml:space="preserve">VACATION- </w:t>
      </w:r>
      <w:r w:rsidRPr="001E2F11">
        <w:t>I will be on vacation from March 17</w:t>
      </w:r>
      <w:r w:rsidRPr="001E2F11">
        <w:rPr>
          <w:vertAlign w:val="superscript"/>
        </w:rPr>
        <w:t>th</w:t>
      </w:r>
      <w:r w:rsidRPr="001E2F11">
        <w:t xml:space="preserve"> to March 29</w:t>
      </w:r>
      <w:r w:rsidRPr="001E2F11">
        <w:rPr>
          <w:vertAlign w:val="superscript"/>
        </w:rPr>
        <w:t>th</w:t>
      </w:r>
      <w:r w:rsidRPr="001E2F11">
        <w:t xml:space="preserve">. </w:t>
      </w:r>
      <w:r w:rsidR="008937A1" w:rsidRPr="001E2F11">
        <w:t>The work</w:t>
      </w:r>
      <w:r w:rsidRPr="001E2F11">
        <w:t xml:space="preserve"> session for this month will be canceled.</w:t>
      </w:r>
    </w:p>
    <w:p w14:paraId="782DFCAA" w14:textId="77777777" w:rsidR="00EE1600" w:rsidRPr="001E2F11" w:rsidRDefault="00EE1600" w:rsidP="005D452D"/>
    <w:p w14:paraId="351AFBF6" w14:textId="471A836D" w:rsidR="005D452D" w:rsidRDefault="005D452D" w:rsidP="005D452D">
      <w:r w:rsidRPr="001E2F11">
        <w:rPr>
          <w:b/>
        </w:rPr>
        <w:t xml:space="preserve">EVENTS- </w:t>
      </w:r>
      <w:r w:rsidRPr="001E2F11">
        <w:t>I would like to get a resolution authorizing the Wilmington-Whiteface 50 and 100 K road race</w:t>
      </w:r>
      <w:r w:rsidR="001E2F11" w:rsidRPr="001E2F11">
        <w:t xml:space="preserve">.  Although we are NOT a sponsor, our town is part of the reason they came </w:t>
      </w:r>
      <w:r w:rsidR="00DC1358">
        <w:t>to Wilmington</w:t>
      </w:r>
      <w:r w:rsidR="001E2F11" w:rsidRPr="001E2F11">
        <w:t xml:space="preserve"> </w:t>
      </w:r>
      <w:r w:rsidRPr="001E2F11">
        <w:t>Saturday</w:t>
      </w:r>
      <w:r w:rsidR="008937A1" w:rsidRPr="001E2F11">
        <w:t>,</w:t>
      </w:r>
      <w:r w:rsidRPr="001E2F11">
        <w:t xml:space="preserve"> June 4, 2022.  This is the Leadville series </w:t>
      </w:r>
      <w:r w:rsidRPr="002B7C70">
        <w:t>that the town ha</w:t>
      </w:r>
      <w:r w:rsidR="00C425D1">
        <w:t>s</w:t>
      </w:r>
      <w:r w:rsidRPr="002B7C70">
        <w:t xml:space="preserve"> sponsored in the</w:t>
      </w:r>
      <w:r w:rsidR="00D52798">
        <w:rPr>
          <w:sz w:val="28"/>
          <w:szCs w:val="28"/>
        </w:rPr>
        <w:t xml:space="preserve"> </w:t>
      </w:r>
      <w:r w:rsidR="00D52798">
        <w:t>past.</w:t>
      </w:r>
      <w:r w:rsidRPr="001E2F11">
        <w:t xml:space="preserve"> I am asking for a resolution of permission to use our Town Park and Roads on the above date.  The Visitors Bureau Uphill Race is </w:t>
      </w:r>
      <w:r w:rsidR="008937A1" w:rsidRPr="001E2F11">
        <w:t xml:space="preserve">on </w:t>
      </w:r>
      <w:r w:rsidRPr="001E2F11">
        <w:t>the same day. Their race is in the evening and should not create any issues.</w:t>
      </w:r>
    </w:p>
    <w:p w14:paraId="78B88C0A" w14:textId="108EBAE5" w:rsidR="002067BF" w:rsidRDefault="005C05D7" w:rsidP="005D452D">
      <w:r>
        <w:rPr>
          <w:b/>
          <w:bCs/>
        </w:rPr>
        <w:t>21</w:t>
      </w:r>
      <w:r w:rsidR="002067BF" w:rsidRPr="002067BF">
        <w:rPr>
          <w:b/>
          <w:bCs/>
        </w:rPr>
        <w:t>-2022 Resolution-</w:t>
      </w:r>
      <w:r w:rsidR="002067BF">
        <w:rPr>
          <w:b/>
          <w:bCs/>
        </w:rPr>
        <w:t xml:space="preserve"> </w:t>
      </w:r>
      <w:r w:rsidR="002067BF">
        <w:t>Motion for the Annual Up-Hill race to use the roads and town areas for the race.</w:t>
      </w:r>
    </w:p>
    <w:p w14:paraId="7CD4CDDD" w14:textId="5BDF2B66" w:rsidR="002067BF" w:rsidRDefault="002067BF" w:rsidP="005D452D">
      <w:pPr>
        <w:rPr>
          <w:b/>
          <w:bCs/>
        </w:rPr>
      </w:pPr>
      <w:r>
        <w:rPr>
          <w:b/>
          <w:bCs/>
        </w:rPr>
        <w:t xml:space="preserve">Moved by: </w:t>
      </w:r>
      <w:r w:rsidRPr="002067BF">
        <w:rPr>
          <w:i/>
          <w:iCs/>
        </w:rPr>
        <w:t>Paula McGreevy</w:t>
      </w:r>
      <w:r>
        <w:rPr>
          <w:i/>
          <w:iCs/>
        </w:rPr>
        <w:t xml:space="preserve">             </w:t>
      </w:r>
      <w:r>
        <w:rPr>
          <w:b/>
          <w:bCs/>
        </w:rPr>
        <w:t xml:space="preserve">Seconded by: </w:t>
      </w:r>
      <w:r>
        <w:rPr>
          <w:i/>
          <w:iCs/>
        </w:rPr>
        <w:t xml:space="preserve">Darin Forbes                    </w:t>
      </w:r>
      <w:r>
        <w:rPr>
          <w:b/>
          <w:bCs/>
        </w:rPr>
        <w:t>All in favor</w:t>
      </w:r>
    </w:p>
    <w:p w14:paraId="7455F165" w14:textId="77777777" w:rsidR="00CF139A" w:rsidRPr="002067BF" w:rsidRDefault="00CF139A" w:rsidP="005D452D">
      <w:pPr>
        <w:rPr>
          <w:b/>
          <w:bCs/>
        </w:rPr>
      </w:pPr>
    </w:p>
    <w:p w14:paraId="449CB917" w14:textId="59F8773A" w:rsidR="007B5D9E" w:rsidRDefault="005C05D7" w:rsidP="005D452D">
      <w:r>
        <w:rPr>
          <w:b/>
          <w:bCs/>
        </w:rPr>
        <w:t>22</w:t>
      </w:r>
      <w:r w:rsidR="00C158A6" w:rsidRPr="00C158A6">
        <w:rPr>
          <w:b/>
          <w:bCs/>
        </w:rPr>
        <w:t>-2022</w:t>
      </w:r>
      <w:r w:rsidR="00D36384">
        <w:rPr>
          <w:b/>
          <w:bCs/>
        </w:rPr>
        <w:t xml:space="preserve"> </w:t>
      </w:r>
      <w:r w:rsidR="005D452D" w:rsidRPr="00C158A6">
        <w:rPr>
          <w:b/>
          <w:bCs/>
        </w:rPr>
        <w:t>Resolution</w:t>
      </w:r>
      <w:r w:rsidR="005D452D" w:rsidRPr="001E2F11">
        <w:t xml:space="preserve">- Motion </w:t>
      </w:r>
      <w:r w:rsidR="00986C3F">
        <w:t>to allow the Wilmington-Whi</w:t>
      </w:r>
      <w:r w:rsidR="00C05D8A">
        <w:t xml:space="preserve">teface 50 and 100 K race </w:t>
      </w:r>
      <w:r w:rsidR="00D357A5">
        <w:t>on town</w:t>
      </w:r>
      <w:r w:rsidR="00B44DD0">
        <w:t xml:space="preserve"> roads </w:t>
      </w:r>
      <w:r w:rsidR="00E32587">
        <w:t>and</w:t>
      </w:r>
      <w:r w:rsidR="00523E08">
        <w:t xml:space="preserve"> </w:t>
      </w:r>
      <w:r w:rsidR="00B44DD0">
        <w:t>use the Town Park and property</w:t>
      </w:r>
      <w:r w:rsidR="007B5D9E">
        <w:t>.</w:t>
      </w:r>
    </w:p>
    <w:p w14:paraId="6740DA37" w14:textId="1D70AA36" w:rsidR="005D452D" w:rsidRDefault="00325E99" w:rsidP="005D452D">
      <w:pPr>
        <w:rPr>
          <w:b/>
          <w:bCs/>
        </w:rPr>
      </w:pPr>
      <w:r w:rsidRPr="00CC7CB5">
        <w:rPr>
          <w:b/>
          <w:bCs/>
        </w:rPr>
        <w:t>Moved</w:t>
      </w:r>
      <w:r w:rsidR="005D452D" w:rsidRPr="00CC7CB5">
        <w:rPr>
          <w:b/>
          <w:bCs/>
        </w:rPr>
        <w:t xml:space="preserve"> by</w:t>
      </w:r>
      <w:r w:rsidRPr="00325E99">
        <w:t>:</w:t>
      </w:r>
      <w:r w:rsidR="005D452D" w:rsidRPr="001E2F11">
        <w:t xml:space="preserve"> </w:t>
      </w:r>
      <w:r w:rsidR="005D452D" w:rsidRPr="00325E99">
        <w:rPr>
          <w:i/>
          <w:iCs/>
        </w:rPr>
        <w:t>Paula McGreevy</w:t>
      </w:r>
      <w:r w:rsidR="00E72756">
        <w:rPr>
          <w:i/>
          <w:iCs/>
        </w:rPr>
        <w:t xml:space="preserve">            </w:t>
      </w:r>
      <w:r w:rsidR="005D452D" w:rsidRPr="00325E99">
        <w:rPr>
          <w:i/>
          <w:iCs/>
        </w:rPr>
        <w:t xml:space="preserve"> </w:t>
      </w:r>
      <w:r w:rsidR="00E72756">
        <w:rPr>
          <w:b/>
          <w:bCs/>
          <w:i/>
          <w:iCs/>
        </w:rPr>
        <w:t>S</w:t>
      </w:r>
      <w:r w:rsidR="005D452D" w:rsidRPr="00CC7CB5">
        <w:rPr>
          <w:b/>
          <w:bCs/>
          <w:i/>
          <w:iCs/>
        </w:rPr>
        <w:t>econd</w:t>
      </w:r>
      <w:r w:rsidR="00E72756">
        <w:rPr>
          <w:b/>
          <w:bCs/>
          <w:i/>
          <w:iCs/>
        </w:rPr>
        <w:t>ed</w:t>
      </w:r>
      <w:r w:rsidR="005D452D" w:rsidRPr="00CC7CB5">
        <w:rPr>
          <w:b/>
          <w:bCs/>
          <w:i/>
          <w:iCs/>
        </w:rPr>
        <w:t xml:space="preserve"> by</w:t>
      </w:r>
      <w:r w:rsidR="00D260A4">
        <w:rPr>
          <w:b/>
          <w:bCs/>
          <w:i/>
          <w:iCs/>
        </w:rPr>
        <w:t>:</w:t>
      </w:r>
      <w:r w:rsidR="005D452D" w:rsidRPr="00325E99">
        <w:rPr>
          <w:i/>
          <w:iCs/>
        </w:rPr>
        <w:t xml:space="preserve"> Darin Forbes</w:t>
      </w:r>
      <w:r w:rsidR="00D260A4">
        <w:rPr>
          <w:i/>
          <w:iCs/>
        </w:rPr>
        <w:t xml:space="preserve">                    </w:t>
      </w:r>
      <w:r w:rsidR="005D452D" w:rsidRPr="00325E99">
        <w:rPr>
          <w:i/>
          <w:iCs/>
        </w:rPr>
        <w:t xml:space="preserve"> </w:t>
      </w:r>
      <w:r w:rsidR="005D452D" w:rsidRPr="001E2F11">
        <w:t xml:space="preserve"> </w:t>
      </w:r>
      <w:r w:rsidR="00D260A4">
        <w:rPr>
          <w:b/>
          <w:bCs/>
        </w:rPr>
        <w:t>A</w:t>
      </w:r>
      <w:r w:rsidR="005D452D" w:rsidRPr="00D260A4">
        <w:rPr>
          <w:b/>
          <w:bCs/>
        </w:rPr>
        <w:t>ll in favor</w:t>
      </w:r>
    </w:p>
    <w:p w14:paraId="39598745" w14:textId="77777777" w:rsidR="00CF139A" w:rsidRDefault="00CF139A" w:rsidP="005D452D"/>
    <w:p w14:paraId="6460DF9D" w14:textId="77777777" w:rsidR="008A2F21" w:rsidRDefault="008A2F21" w:rsidP="005D452D"/>
    <w:p w14:paraId="0284B1E4" w14:textId="77777777" w:rsidR="00EE1600" w:rsidRPr="001E2F11" w:rsidRDefault="00EE1600" w:rsidP="005D452D"/>
    <w:p w14:paraId="1BE74D23" w14:textId="77777777" w:rsidR="00E71AF5" w:rsidRDefault="005D452D" w:rsidP="005D452D">
      <w:r w:rsidRPr="001E2F11">
        <w:rPr>
          <w:b/>
        </w:rPr>
        <w:t xml:space="preserve">OTHER EVENT- </w:t>
      </w:r>
      <w:r w:rsidRPr="001E2F11">
        <w:t>As a fund-raising event for our Park Skating Pavilion and part of our Bicentennial Celebrations</w:t>
      </w:r>
      <w:r w:rsidR="009C077F">
        <w:t>,</w:t>
      </w:r>
      <w:r w:rsidRPr="001E2F11">
        <w:t xml:space="preserve"> Darin and I have been working with a resident (Mike Bowman) to have a Motley Crue Tribute Band performance in the Town Park on July 30, 2022.  We need a resolution approving the event</w:t>
      </w:r>
    </w:p>
    <w:p w14:paraId="3EA552AC" w14:textId="77777777" w:rsidR="00E71AF5" w:rsidRDefault="00E71AF5" w:rsidP="005D452D"/>
    <w:p w14:paraId="4DA1370D" w14:textId="13870A5D" w:rsidR="00E71AF5" w:rsidRDefault="005D452D" w:rsidP="005D452D">
      <w:r w:rsidRPr="001E2F11">
        <w:t xml:space="preserve"> </w:t>
      </w:r>
    </w:p>
    <w:p w14:paraId="22DA3DEB" w14:textId="77777777" w:rsidR="00E71AF5" w:rsidRDefault="00E71AF5" w:rsidP="005D452D"/>
    <w:p w14:paraId="1DBD338D" w14:textId="3CC9C012" w:rsidR="00FE3559" w:rsidRDefault="005D452D" w:rsidP="005D452D">
      <w:r w:rsidRPr="001E2F11">
        <w:t>as well as permission to sign an agreement to hire the band.  A planning committee will be formed on this special project and there will be no direct cost to our taxpayers.</w:t>
      </w:r>
    </w:p>
    <w:p w14:paraId="3A158FCA" w14:textId="446C49C7" w:rsidR="00FE3559" w:rsidRDefault="00D36384" w:rsidP="005D452D">
      <w:r w:rsidRPr="00751A82">
        <w:rPr>
          <w:b/>
          <w:bCs/>
        </w:rPr>
        <w:t>21-2022</w:t>
      </w:r>
      <w:r w:rsidR="005D452D" w:rsidRPr="00751A82">
        <w:rPr>
          <w:b/>
          <w:bCs/>
        </w:rPr>
        <w:t>Resolution</w:t>
      </w:r>
      <w:r w:rsidR="005D452D" w:rsidRPr="001E2F11">
        <w:t>-</w:t>
      </w:r>
      <w:r w:rsidR="00A40765">
        <w:t xml:space="preserve"> Approving the </w:t>
      </w:r>
      <w:r w:rsidR="000E1ED3">
        <w:t>above-mentioned</w:t>
      </w:r>
      <w:r w:rsidR="007C38AA">
        <w:t xml:space="preserve"> event, and the signing of the agreement with the </w:t>
      </w:r>
      <w:r w:rsidR="000E1ED3">
        <w:t>band.</w:t>
      </w:r>
    </w:p>
    <w:p w14:paraId="30473EFB" w14:textId="135E22FB" w:rsidR="005D452D" w:rsidRDefault="005D452D" w:rsidP="005D452D">
      <w:pPr>
        <w:rPr>
          <w:b/>
          <w:bCs/>
        </w:rPr>
      </w:pPr>
      <w:r w:rsidRPr="001E2F11">
        <w:t xml:space="preserve"> </w:t>
      </w:r>
      <w:r w:rsidR="000E1ED3" w:rsidRPr="00794822">
        <w:rPr>
          <w:b/>
          <w:bCs/>
        </w:rPr>
        <w:t xml:space="preserve">Moved </w:t>
      </w:r>
      <w:r w:rsidR="00794822" w:rsidRPr="00794822">
        <w:rPr>
          <w:b/>
          <w:bCs/>
        </w:rPr>
        <w:t>by</w:t>
      </w:r>
      <w:r w:rsidR="00794822">
        <w:t>:</w:t>
      </w:r>
      <w:r w:rsidRPr="001E2F11">
        <w:t xml:space="preserve"> </w:t>
      </w:r>
      <w:r w:rsidRPr="00794822">
        <w:rPr>
          <w:i/>
          <w:iCs/>
        </w:rPr>
        <w:t>Tina Terry Preston</w:t>
      </w:r>
      <w:r w:rsidR="00794822">
        <w:t xml:space="preserve">          </w:t>
      </w:r>
      <w:r w:rsidR="00794822" w:rsidRPr="00333593">
        <w:rPr>
          <w:b/>
          <w:bCs/>
        </w:rPr>
        <w:t xml:space="preserve"> </w:t>
      </w:r>
      <w:r w:rsidR="00333593" w:rsidRPr="00333593">
        <w:rPr>
          <w:b/>
          <w:bCs/>
        </w:rPr>
        <w:t>S</w:t>
      </w:r>
      <w:r w:rsidRPr="00333593">
        <w:rPr>
          <w:b/>
          <w:bCs/>
        </w:rPr>
        <w:t>econded by</w:t>
      </w:r>
      <w:r w:rsidR="00333593">
        <w:t>:</w:t>
      </w:r>
      <w:r w:rsidRPr="001E2F11">
        <w:t xml:space="preserve"> </w:t>
      </w:r>
      <w:r w:rsidRPr="00333593">
        <w:rPr>
          <w:i/>
          <w:iCs/>
        </w:rPr>
        <w:t>Darin Forbes</w:t>
      </w:r>
      <w:r w:rsidRPr="001E2F11">
        <w:t xml:space="preserve">   </w:t>
      </w:r>
      <w:r w:rsidR="00333593">
        <w:t xml:space="preserve">               </w:t>
      </w:r>
      <w:r w:rsidRPr="001E2F11">
        <w:t xml:space="preserve"> </w:t>
      </w:r>
      <w:r w:rsidR="00333593" w:rsidRPr="00333593">
        <w:rPr>
          <w:b/>
          <w:bCs/>
        </w:rPr>
        <w:t>A</w:t>
      </w:r>
      <w:r w:rsidRPr="00333593">
        <w:rPr>
          <w:b/>
          <w:bCs/>
        </w:rPr>
        <w:t>ll in favor</w:t>
      </w:r>
    </w:p>
    <w:p w14:paraId="0D3B6B85" w14:textId="77777777" w:rsidR="008A2F21" w:rsidRDefault="008A2F21" w:rsidP="005D452D">
      <w:pPr>
        <w:rPr>
          <w:b/>
          <w:bCs/>
        </w:rPr>
      </w:pPr>
    </w:p>
    <w:p w14:paraId="17865531" w14:textId="77777777" w:rsidR="00333593" w:rsidRPr="001E2F11" w:rsidRDefault="00333593" w:rsidP="005D452D"/>
    <w:p w14:paraId="6E0F7931" w14:textId="77777777" w:rsidR="00E67108" w:rsidRDefault="00E67108" w:rsidP="005D452D">
      <w:pPr>
        <w:rPr>
          <w:b/>
        </w:rPr>
      </w:pPr>
    </w:p>
    <w:p w14:paraId="38480232" w14:textId="16C71223" w:rsidR="005D452D" w:rsidRDefault="005D452D" w:rsidP="005D452D">
      <w:r w:rsidRPr="001E2F11">
        <w:rPr>
          <w:b/>
        </w:rPr>
        <w:t>SPECIAL PURCHASE/IDEA-</w:t>
      </w:r>
      <w:r w:rsidRPr="001E2F11">
        <w:t>The Adirondack Farmers Market Cooperative has several large tents for sale. One new tent still in the box is 20 X 30 and has sides. They are asking $3,200. With all the events the town has and the Visitors Bureau’s tents getting old, would we be interested in purchasing</w:t>
      </w:r>
      <w:r w:rsidR="008A2F21">
        <w:t xml:space="preserve"> this tent?</w:t>
      </w:r>
    </w:p>
    <w:p w14:paraId="1BC7B368" w14:textId="40D532A5" w:rsidR="00466D43" w:rsidRDefault="00D36384" w:rsidP="005D452D">
      <w:r w:rsidRPr="00A63F5E">
        <w:rPr>
          <w:b/>
          <w:bCs/>
        </w:rPr>
        <w:t xml:space="preserve">22-2022 </w:t>
      </w:r>
      <w:r w:rsidR="005D452D" w:rsidRPr="00A63F5E">
        <w:rPr>
          <w:b/>
          <w:bCs/>
        </w:rPr>
        <w:t>Resolution</w:t>
      </w:r>
      <w:r w:rsidR="00D97A9D">
        <w:rPr>
          <w:b/>
          <w:bCs/>
        </w:rPr>
        <w:t>:</w:t>
      </w:r>
      <w:r w:rsidR="00AD3450">
        <w:rPr>
          <w:b/>
          <w:bCs/>
        </w:rPr>
        <w:t xml:space="preserve"> </w:t>
      </w:r>
      <w:r w:rsidR="00AD3450" w:rsidRPr="00AD3450">
        <w:t>Motion</w:t>
      </w:r>
      <w:r w:rsidR="005D452D" w:rsidRPr="00AD3450">
        <w:t xml:space="preserve"> </w:t>
      </w:r>
      <w:r w:rsidR="00AD3450">
        <w:t>t</w:t>
      </w:r>
      <w:r w:rsidR="00842F22">
        <w:t>o purchase</w:t>
      </w:r>
      <w:r w:rsidR="00130B5B">
        <w:t xml:space="preserve"> the </w:t>
      </w:r>
      <w:r w:rsidR="005468CC">
        <w:t>above-mentioned</w:t>
      </w:r>
      <w:r w:rsidR="00130B5B">
        <w:t xml:space="preserve"> tent</w:t>
      </w:r>
      <w:r w:rsidR="005468CC">
        <w:t>.</w:t>
      </w:r>
    </w:p>
    <w:p w14:paraId="41E9C024" w14:textId="64145059" w:rsidR="002E6D63" w:rsidRDefault="00824F37" w:rsidP="002E6D63">
      <w:pPr>
        <w:rPr>
          <w:b/>
          <w:bCs/>
        </w:rPr>
      </w:pPr>
      <w:r w:rsidRPr="00824F37">
        <w:rPr>
          <w:b/>
          <w:bCs/>
        </w:rPr>
        <w:t>Moved</w:t>
      </w:r>
      <w:r w:rsidR="005D452D" w:rsidRPr="00824F37">
        <w:rPr>
          <w:b/>
          <w:bCs/>
        </w:rPr>
        <w:t xml:space="preserve"> </w:t>
      </w:r>
      <w:r w:rsidR="00A36E95" w:rsidRPr="00824F37">
        <w:rPr>
          <w:b/>
          <w:bCs/>
        </w:rPr>
        <w:t>by</w:t>
      </w:r>
      <w:r w:rsidRPr="00824F37">
        <w:rPr>
          <w:b/>
          <w:bCs/>
        </w:rPr>
        <w:t>:</w:t>
      </w:r>
      <w:r w:rsidR="00A36E95">
        <w:t xml:space="preserve"> </w:t>
      </w:r>
      <w:r w:rsidR="005D452D" w:rsidRPr="00997A56">
        <w:rPr>
          <w:i/>
          <w:iCs/>
        </w:rPr>
        <w:t>Paula McGreevy</w:t>
      </w:r>
      <w:r w:rsidR="00466D43">
        <w:t xml:space="preserve">       </w:t>
      </w:r>
      <w:r w:rsidR="00466D43" w:rsidRPr="00F9156C">
        <w:rPr>
          <w:b/>
          <w:bCs/>
        </w:rPr>
        <w:t>Seconded</w:t>
      </w:r>
      <w:r w:rsidR="00F9156C" w:rsidRPr="00F9156C">
        <w:rPr>
          <w:b/>
          <w:bCs/>
        </w:rPr>
        <w:t xml:space="preserve"> by</w:t>
      </w:r>
      <w:r w:rsidR="00997A56">
        <w:rPr>
          <w:b/>
          <w:bCs/>
        </w:rPr>
        <w:t>:</w:t>
      </w:r>
      <w:r w:rsidR="005D452D" w:rsidRPr="001E2F11">
        <w:t xml:space="preserve"> </w:t>
      </w:r>
      <w:r w:rsidR="005D452D" w:rsidRPr="00997A56">
        <w:rPr>
          <w:i/>
          <w:iCs/>
        </w:rPr>
        <w:t xml:space="preserve">Darin Forbes </w:t>
      </w:r>
      <w:r w:rsidR="002D0267">
        <w:rPr>
          <w:i/>
          <w:iCs/>
        </w:rPr>
        <w:t xml:space="preserve">                </w:t>
      </w:r>
      <w:r w:rsidR="002D0267" w:rsidRPr="002D0267">
        <w:rPr>
          <w:b/>
          <w:bCs/>
        </w:rPr>
        <w:t>A</w:t>
      </w:r>
      <w:r w:rsidR="002E6D63" w:rsidRPr="002D0267">
        <w:rPr>
          <w:b/>
          <w:bCs/>
        </w:rPr>
        <w:t>ll in favor</w:t>
      </w:r>
    </w:p>
    <w:p w14:paraId="113BB0DF" w14:textId="77777777" w:rsidR="00E67108" w:rsidRPr="002D0267" w:rsidRDefault="00E67108" w:rsidP="002E6D63">
      <w:pPr>
        <w:rPr>
          <w:i/>
          <w:iCs/>
        </w:rPr>
      </w:pPr>
    </w:p>
    <w:p w14:paraId="3F7D0D01" w14:textId="77777777" w:rsidR="002E6D63" w:rsidRDefault="002E6D63" w:rsidP="002E6D63">
      <w:r w:rsidRPr="001E2F11">
        <w:rPr>
          <w:b/>
        </w:rPr>
        <w:t xml:space="preserve">LAKE PLACID SCHOOL BOARD- </w:t>
      </w:r>
      <w:r w:rsidRPr="001E2F11">
        <w:t>I have been asked to announce that there are currently 2 positions on the Lake Placid School Board where it is my understanding the incumbents are not running again. If there are any interested Wilmington residents interested, one has until April 18</w:t>
      </w:r>
      <w:r w:rsidRPr="001E2F11">
        <w:rPr>
          <w:vertAlign w:val="superscript"/>
        </w:rPr>
        <w:t>th</w:t>
      </w:r>
      <w:r w:rsidRPr="001E2F11">
        <w:t xml:space="preserve"> to file a nominating petition.</w:t>
      </w:r>
    </w:p>
    <w:p w14:paraId="20700A6D" w14:textId="77777777" w:rsidR="000728D9" w:rsidRPr="002D0267" w:rsidRDefault="000728D9" w:rsidP="002E6D63"/>
    <w:p w14:paraId="3B68B6BB" w14:textId="399F1D0D" w:rsidR="002E6D63" w:rsidRDefault="002E6D63" w:rsidP="002E6D63">
      <w:r w:rsidRPr="002D0267">
        <w:rPr>
          <w:b/>
        </w:rPr>
        <w:t>WILMINGTON YOUTH EASTER EVENT-</w:t>
      </w:r>
      <w:r w:rsidRPr="002D0267">
        <w:t xml:space="preserve"> with COVID calming down, plans are to conduct an Easter Egg Hunt at the Park for town youth.  Other plans include a </w:t>
      </w:r>
      <w:r w:rsidR="007C60E6" w:rsidRPr="002D0267">
        <w:t>p</w:t>
      </w:r>
      <w:r w:rsidR="00901112">
        <w:t>hoto opt</w:t>
      </w:r>
      <w:r w:rsidR="007C60E6" w:rsidRPr="002D0267">
        <w:t xml:space="preserve"> with the Easter Bunny</w:t>
      </w:r>
      <w:r w:rsidR="001C1289">
        <w:t>,</w:t>
      </w:r>
      <w:r w:rsidR="007C60E6" w:rsidRPr="002D0267">
        <w:t xml:space="preserve"> </w:t>
      </w:r>
      <w:r w:rsidR="001C1289" w:rsidRPr="002D0267">
        <w:t>the</w:t>
      </w:r>
      <w:r w:rsidRPr="002D0267">
        <w:t xml:space="preserve"> event is tentatively set for Saturday</w:t>
      </w:r>
      <w:r w:rsidR="000272FD" w:rsidRPr="002D0267">
        <w:t>,</w:t>
      </w:r>
      <w:r w:rsidRPr="002D0267">
        <w:t xml:space="preserve"> April 16</w:t>
      </w:r>
      <w:r w:rsidRPr="002D0267">
        <w:rPr>
          <w:vertAlign w:val="superscript"/>
        </w:rPr>
        <w:t>th</w:t>
      </w:r>
      <w:r w:rsidRPr="002D0267">
        <w:t xml:space="preserve">.  </w:t>
      </w:r>
      <w:r w:rsidR="000272FD" w:rsidRPr="002D0267">
        <w:t>The entire</w:t>
      </w:r>
      <w:r w:rsidRPr="002D0267">
        <w:t xml:space="preserve"> event should only be a couple</w:t>
      </w:r>
      <w:r w:rsidR="007565AE" w:rsidRPr="002D0267">
        <w:t xml:space="preserve"> of</w:t>
      </w:r>
      <w:r w:rsidRPr="002D0267">
        <w:t xml:space="preserve"> hours. Anyone wishing to volunteer, please contact me.</w:t>
      </w:r>
      <w:r w:rsidR="003159D1">
        <w:t xml:space="preserve"> (Supervisor Roy Holzer)</w:t>
      </w:r>
    </w:p>
    <w:p w14:paraId="6C092A04" w14:textId="77777777" w:rsidR="000728D9" w:rsidRPr="002D0267" w:rsidRDefault="000728D9" w:rsidP="002E6D63"/>
    <w:p w14:paraId="4F397E05" w14:textId="0018A4D5" w:rsidR="003557A2" w:rsidRDefault="002E6D63" w:rsidP="0038225D">
      <w:r w:rsidRPr="001E2F11">
        <w:rPr>
          <w:b/>
        </w:rPr>
        <w:t xml:space="preserve">BICENTENNIAL- </w:t>
      </w:r>
      <w:r w:rsidRPr="001E2F11">
        <w:t xml:space="preserve">We have a Bicentennial Committee meeting </w:t>
      </w:r>
      <w:r w:rsidR="00B66C14">
        <w:t>on March 9th</w:t>
      </w:r>
      <w:r w:rsidRPr="001E2F11">
        <w:t xml:space="preserve"> at the Community Center at 12:30 pm. Meeting usually </w:t>
      </w:r>
      <w:r w:rsidR="009C5598" w:rsidRPr="001E2F11">
        <w:t>lasts</w:t>
      </w:r>
      <w:r w:rsidRPr="001E2F11">
        <w:t xml:space="preserve"> for an </w:t>
      </w:r>
      <w:r w:rsidR="004F41E8" w:rsidRPr="001E2F11">
        <w:t>hour,</w:t>
      </w:r>
      <w:r w:rsidRPr="001E2F11">
        <w:t xml:space="preserve"> and all </w:t>
      </w:r>
      <w:r w:rsidRPr="004F41E8">
        <w:t>are invited.</w:t>
      </w:r>
    </w:p>
    <w:p w14:paraId="0289B806" w14:textId="77777777" w:rsidR="00E6446F" w:rsidRDefault="00E6446F" w:rsidP="0038225D"/>
    <w:p w14:paraId="658F99AC" w14:textId="5E44B563" w:rsidR="00E6446F" w:rsidRDefault="00F96D50" w:rsidP="0038225D">
      <w:pPr>
        <w:rPr>
          <w:i/>
          <w:iCs/>
        </w:rPr>
      </w:pPr>
      <w:r w:rsidRPr="00246E74">
        <w:rPr>
          <w:i/>
          <w:iCs/>
        </w:rPr>
        <w:t xml:space="preserve">Supervisor </w:t>
      </w:r>
      <w:r w:rsidR="00246E74">
        <w:rPr>
          <w:i/>
          <w:iCs/>
        </w:rPr>
        <w:t>Holzer and the Board</w:t>
      </w:r>
      <w:r w:rsidR="00900C35">
        <w:rPr>
          <w:i/>
          <w:iCs/>
        </w:rPr>
        <w:t xml:space="preserve"> </w:t>
      </w:r>
      <w:r w:rsidR="00246E74">
        <w:rPr>
          <w:i/>
          <w:iCs/>
        </w:rPr>
        <w:t xml:space="preserve">would like to </w:t>
      </w:r>
      <w:r w:rsidR="00713104">
        <w:rPr>
          <w:i/>
          <w:iCs/>
        </w:rPr>
        <w:t>thank</w:t>
      </w:r>
      <w:r w:rsidR="0025212A">
        <w:rPr>
          <w:i/>
          <w:iCs/>
        </w:rPr>
        <w:t xml:space="preserve"> residents who have already donated to the </w:t>
      </w:r>
      <w:r w:rsidR="00713104">
        <w:rPr>
          <w:i/>
          <w:iCs/>
        </w:rPr>
        <w:t>Pavilion</w:t>
      </w:r>
      <w:r w:rsidR="0025212A">
        <w:rPr>
          <w:i/>
          <w:iCs/>
        </w:rPr>
        <w:t xml:space="preserve"> fund for the </w:t>
      </w:r>
      <w:r w:rsidR="003F0C5D">
        <w:rPr>
          <w:i/>
          <w:iCs/>
        </w:rPr>
        <w:t>park. These donations</w:t>
      </w:r>
      <w:r w:rsidR="00900C35">
        <w:rPr>
          <w:i/>
          <w:iCs/>
        </w:rPr>
        <w:t xml:space="preserve"> are greatly appreciated</w:t>
      </w:r>
      <w:r w:rsidR="003F0C5D">
        <w:rPr>
          <w:i/>
          <w:iCs/>
        </w:rPr>
        <w:t xml:space="preserve"> </w:t>
      </w:r>
      <w:r w:rsidR="001A52E1">
        <w:rPr>
          <w:i/>
          <w:iCs/>
        </w:rPr>
        <w:t>and will continue to be excepted till the goal is met</w:t>
      </w:r>
      <w:r w:rsidR="003F0C5D">
        <w:rPr>
          <w:i/>
          <w:iCs/>
        </w:rPr>
        <w:t>.</w:t>
      </w:r>
    </w:p>
    <w:p w14:paraId="3217DE88" w14:textId="77777777" w:rsidR="00B477F0" w:rsidRDefault="00B477F0" w:rsidP="0038225D">
      <w:pPr>
        <w:rPr>
          <w:i/>
          <w:iCs/>
        </w:rPr>
      </w:pPr>
    </w:p>
    <w:p w14:paraId="6D028015" w14:textId="7403F481" w:rsidR="00966D94" w:rsidRDefault="00966D94" w:rsidP="0038225D">
      <w:r>
        <w:rPr>
          <w:b/>
          <w:bCs/>
        </w:rPr>
        <w:t>23</w:t>
      </w:r>
      <w:r w:rsidR="00313748">
        <w:rPr>
          <w:b/>
          <w:bCs/>
        </w:rPr>
        <w:t>-2022 Resolution</w:t>
      </w:r>
      <w:r w:rsidR="00313748" w:rsidRPr="00A2143C">
        <w:t xml:space="preserve">: To approve the </w:t>
      </w:r>
      <w:r w:rsidR="00A2143C" w:rsidRPr="00A2143C">
        <w:t>expenses</w:t>
      </w:r>
      <w:r w:rsidR="00313748" w:rsidRPr="00A2143C">
        <w:t xml:space="preserve"> and make the transfers</w:t>
      </w:r>
      <w:r w:rsidR="00A2143C">
        <w:t>.</w:t>
      </w:r>
      <w:r w:rsidR="0028634B">
        <w:t xml:space="preserve">                                                      </w:t>
      </w:r>
      <w:r w:rsidR="009462F4">
        <w:t xml:space="preserve"> </w:t>
      </w:r>
      <w:r w:rsidR="0028634B">
        <w:t xml:space="preserve">                                           </w:t>
      </w:r>
      <w:r w:rsidR="00193E4D">
        <w:t xml:space="preserve">                                            </w:t>
      </w:r>
      <w:r w:rsidR="00732C0A">
        <w:t xml:space="preserve">   </w:t>
      </w:r>
      <w:r w:rsidR="00334CD6">
        <w:t>C</w:t>
      </w:r>
      <w:r w:rsidR="00732C0A">
        <w:t>opies</w:t>
      </w:r>
      <w:r w:rsidR="00334CD6">
        <w:t xml:space="preserve"> are</w:t>
      </w:r>
      <w:r w:rsidR="00BA4FD3">
        <w:t xml:space="preserve"> on file in </w:t>
      </w:r>
      <w:r w:rsidR="00334CD6">
        <w:t xml:space="preserve">the </w:t>
      </w:r>
      <w:r w:rsidR="0028634B">
        <w:t>town clerk’s</w:t>
      </w:r>
      <w:r w:rsidR="00BA4FD3">
        <w:t xml:space="preserve"> </w:t>
      </w:r>
      <w:r w:rsidR="0028634B">
        <w:t>office</w:t>
      </w:r>
      <w:r w:rsidR="00334CD6">
        <w:t>.</w:t>
      </w:r>
    </w:p>
    <w:p w14:paraId="0D2BA504" w14:textId="577FFCDB" w:rsidR="00A2143C" w:rsidRDefault="0052268F" w:rsidP="0038225D">
      <w:pPr>
        <w:rPr>
          <w:b/>
          <w:bCs/>
        </w:rPr>
      </w:pPr>
      <w:r w:rsidRPr="0052268F">
        <w:rPr>
          <w:b/>
          <w:bCs/>
        </w:rPr>
        <w:t>Moved by</w:t>
      </w:r>
      <w:r>
        <w:t>:</w:t>
      </w:r>
      <w:r w:rsidR="00C74557">
        <w:t xml:space="preserve"> </w:t>
      </w:r>
      <w:r>
        <w:rPr>
          <w:i/>
          <w:iCs/>
        </w:rPr>
        <w:t>Paula McGreevy</w:t>
      </w:r>
      <w:r w:rsidR="00C74557">
        <w:rPr>
          <w:i/>
          <w:iCs/>
        </w:rPr>
        <w:t xml:space="preserve">            </w:t>
      </w:r>
      <w:r w:rsidR="00C74557">
        <w:rPr>
          <w:b/>
          <w:bCs/>
        </w:rPr>
        <w:t>Seconded by:</w:t>
      </w:r>
      <w:r w:rsidR="000D5E63">
        <w:rPr>
          <w:b/>
          <w:bCs/>
        </w:rPr>
        <w:t xml:space="preserve"> </w:t>
      </w:r>
      <w:r w:rsidR="00C74557">
        <w:rPr>
          <w:i/>
          <w:iCs/>
        </w:rPr>
        <w:t xml:space="preserve">Tina </w:t>
      </w:r>
      <w:r w:rsidR="000D5E63">
        <w:rPr>
          <w:i/>
          <w:iCs/>
        </w:rPr>
        <w:t>T</w:t>
      </w:r>
      <w:r w:rsidR="00C74557">
        <w:rPr>
          <w:i/>
          <w:iCs/>
        </w:rPr>
        <w:t>erry-Preston</w:t>
      </w:r>
      <w:r w:rsidR="000D5E63">
        <w:rPr>
          <w:i/>
          <w:iCs/>
        </w:rPr>
        <w:t xml:space="preserve">          </w:t>
      </w:r>
      <w:r w:rsidR="000D5E63">
        <w:rPr>
          <w:b/>
          <w:bCs/>
        </w:rPr>
        <w:t>All in favor</w:t>
      </w:r>
    </w:p>
    <w:p w14:paraId="3A3101CB" w14:textId="77777777" w:rsidR="00CF139A" w:rsidRDefault="00CF139A" w:rsidP="0038225D">
      <w:pPr>
        <w:rPr>
          <w:b/>
          <w:bCs/>
        </w:rPr>
      </w:pPr>
    </w:p>
    <w:p w14:paraId="02FCC9EB" w14:textId="77777777" w:rsidR="00CF139A" w:rsidRDefault="00CF139A" w:rsidP="0038225D">
      <w:pPr>
        <w:rPr>
          <w:b/>
          <w:bCs/>
        </w:rPr>
      </w:pPr>
    </w:p>
    <w:p w14:paraId="08C882A8" w14:textId="77777777" w:rsidR="00CF139A" w:rsidRDefault="00CF139A" w:rsidP="0038225D">
      <w:pPr>
        <w:rPr>
          <w:b/>
          <w:bCs/>
        </w:rPr>
      </w:pPr>
    </w:p>
    <w:p w14:paraId="01EF85E3" w14:textId="2EF8B6A0" w:rsidR="00CF139A" w:rsidRDefault="00CF139A" w:rsidP="0038225D">
      <w:pPr>
        <w:rPr>
          <w:i/>
          <w:iCs/>
        </w:rPr>
      </w:pPr>
      <w:r>
        <w:rPr>
          <w:b/>
          <w:bCs/>
        </w:rPr>
        <w:t>Codes</w:t>
      </w:r>
      <w:r w:rsidR="00AC744F">
        <w:rPr>
          <w:b/>
          <w:bCs/>
        </w:rPr>
        <w:t>-</w:t>
      </w:r>
      <w:r w:rsidRPr="00CF139A">
        <w:rPr>
          <w:i/>
          <w:iCs/>
        </w:rPr>
        <w:t xml:space="preserve"> Doug Nemec</w:t>
      </w:r>
      <w:r>
        <w:rPr>
          <w:b/>
          <w:bCs/>
        </w:rPr>
        <w:t xml:space="preserve"> </w:t>
      </w:r>
      <w:r w:rsidRPr="00CF139A">
        <w:rPr>
          <w:i/>
          <w:iCs/>
        </w:rPr>
        <w:t xml:space="preserve">Has been busy with additional </w:t>
      </w:r>
      <w:r w:rsidR="002E3B61">
        <w:rPr>
          <w:i/>
          <w:iCs/>
        </w:rPr>
        <w:t xml:space="preserve">training. They should be completed by the </w:t>
      </w:r>
      <w:r w:rsidR="009978E5">
        <w:rPr>
          <w:i/>
          <w:iCs/>
        </w:rPr>
        <w:t>beginning of June.</w:t>
      </w:r>
    </w:p>
    <w:p w14:paraId="2BD5800A" w14:textId="77777777" w:rsidR="009978E5" w:rsidRPr="00AC744F" w:rsidRDefault="009978E5" w:rsidP="0038225D">
      <w:pPr>
        <w:rPr>
          <w:b/>
          <w:bCs/>
          <w:i/>
          <w:iCs/>
        </w:rPr>
      </w:pPr>
    </w:p>
    <w:p w14:paraId="181D661E" w14:textId="26959AC1" w:rsidR="009978E5" w:rsidRDefault="00AC744F" w:rsidP="0038225D">
      <w:pPr>
        <w:rPr>
          <w:i/>
          <w:iCs/>
        </w:rPr>
      </w:pPr>
      <w:r w:rsidRPr="008873DE">
        <w:rPr>
          <w:b/>
          <w:bCs/>
        </w:rPr>
        <w:t>Parks</w:t>
      </w:r>
      <w:r w:rsidRPr="002861B5">
        <w:rPr>
          <w:i/>
          <w:iCs/>
        </w:rPr>
        <w:t xml:space="preserve">- </w:t>
      </w:r>
      <w:r w:rsidR="008873DE" w:rsidRPr="002861B5">
        <w:rPr>
          <w:i/>
          <w:iCs/>
        </w:rPr>
        <w:t>John stated</w:t>
      </w:r>
      <w:r w:rsidR="002861B5">
        <w:rPr>
          <w:i/>
          <w:iCs/>
        </w:rPr>
        <w:t xml:space="preserve"> that clean-up of Parks and Cemet</w:t>
      </w:r>
      <w:r w:rsidR="00793D25">
        <w:rPr>
          <w:i/>
          <w:iCs/>
        </w:rPr>
        <w:t xml:space="preserve">ery will start soon if the weather holds. </w:t>
      </w:r>
      <w:r w:rsidR="0054616D">
        <w:rPr>
          <w:i/>
          <w:iCs/>
        </w:rPr>
        <w:t xml:space="preserve">We no longer have access to the inmates to help </w:t>
      </w:r>
      <w:r w:rsidR="004122A9">
        <w:rPr>
          <w:i/>
          <w:iCs/>
        </w:rPr>
        <w:t xml:space="preserve">with this so it will take </w:t>
      </w:r>
      <w:r w:rsidR="00EE4425">
        <w:rPr>
          <w:i/>
          <w:iCs/>
        </w:rPr>
        <w:t>a while</w:t>
      </w:r>
      <w:r w:rsidR="00EB042C">
        <w:rPr>
          <w:i/>
          <w:iCs/>
        </w:rPr>
        <w:t>.</w:t>
      </w:r>
      <w:r w:rsidR="001C1289">
        <w:rPr>
          <w:i/>
          <w:iCs/>
        </w:rPr>
        <w:t xml:space="preserve"> Darin Forbes asked if obtaining a lawn vacuum might help. John was asked to check on prices.</w:t>
      </w:r>
      <w:r w:rsidR="00EB042C">
        <w:rPr>
          <w:i/>
          <w:iCs/>
        </w:rPr>
        <w:t xml:space="preserve"> Michelle Preston suggested a town clean-up day</w:t>
      </w:r>
      <w:r w:rsidR="00EE4425">
        <w:rPr>
          <w:i/>
          <w:iCs/>
        </w:rPr>
        <w:t>.</w:t>
      </w:r>
      <w:r w:rsidR="001C1289">
        <w:rPr>
          <w:i/>
          <w:iCs/>
        </w:rPr>
        <w:t xml:space="preserve"> Supervisor Holzer asked her to pursue the idea.</w:t>
      </w:r>
    </w:p>
    <w:p w14:paraId="513F4523" w14:textId="108C817F" w:rsidR="001C1289" w:rsidRDefault="001C1289" w:rsidP="0038225D">
      <w:pPr>
        <w:rPr>
          <w:i/>
          <w:iCs/>
        </w:rPr>
      </w:pPr>
      <w:r>
        <w:rPr>
          <w:i/>
          <w:iCs/>
        </w:rPr>
        <w:t>Paula McGreevy announced she would be pursuing another adopt a highway day this year. The event will be held Monday, May 16</w:t>
      </w:r>
      <w:r w:rsidRPr="001C1289">
        <w:rPr>
          <w:i/>
          <w:iCs/>
          <w:vertAlign w:val="superscript"/>
        </w:rPr>
        <w:t>th</w:t>
      </w:r>
      <w:r>
        <w:rPr>
          <w:i/>
          <w:iCs/>
        </w:rPr>
        <w:t xml:space="preserve"> at 4:00 pm. Louie Adragna will supply Vests for the volunteers and Roy Holzer will provide bags.</w:t>
      </w:r>
    </w:p>
    <w:p w14:paraId="4F9BCAA2" w14:textId="2E31E7C3" w:rsidR="001C1289" w:rsidRDefault="001C1289" w:rsidP="0038225D">
      <w:pPr>
        <w:rPr>
          <w:i/>
          <w:iCs/>
        </w:rPr>
      </w:pPr>
      <w:r>
        <w:rPr>
          <w:i/>
          <w:iCs/>
        </w:rPr>
        <w:t xml:space="preserve">Tim Follos verified we were moving forward on the Zoning proposals. He was assured they were going to </w:t>
      </w:r>
      <w:r w:rsidR="00C3792C">
        <w:rPr>
          <w:i/>
          <w:iCs/>
        </w:rPr>
        <w:t>‘Elan’</w:t>
      </w:r>
      <w:r>
        <w:rPr>
          <w:i/>
          <w:iCs/>
        </w:rPr>
        <w:t xml:space="preserve"> for the next step. </w:t>
      </w:r>
    </w:p>
    <w:p w14:paraId="48DA1C53" w14:textId="77777777" w:rsidR="001C1289" w:rsidRDefault="001C1289" w:rsidP="0038225D">
      <w:pPr>
        <w:rPr>
          <w:i/>
          <w:iCs/>
        </w:rPr>
      </w:pPr>
    </w:p>
    <w:p w14:paraId="50781637" w14:textId="7E8BCC7A" w:rsidR="001C1289" w:rsidRDefault="001C1289" w:rsidP="0038225D">
      <w:pPr>
        <w:rPr>
          <w:b/>
          <w:bCs/>
        </w:rPr>
      </w:pPr>
      <w:r w:rsidRPr="001C1289">
        <w:rPr>
          <w:b/>
          <w:bCs/>
        </w:rPr>
        <w:t>The meeting was adjourned:</w:t>
      </w:r>
    </w:p>
    <w:p w14:paraId="3DD6E71E" w14:textId="65DE2D0C" w:rsidR="001C1289" w:rsidRDefault="001C1289" w:rsidP="004758EA">
      <w:pPr>
        <w:rPr>
          <w:b/>
          <w:bCs/>
        </w:rPr>
      </w:pPr>
      <w:r>
        <w:rPr>
          <w:b/>
          <w:bCs/>
        </w:rPr>
        <w:t xml:space="preserve">Moved by: </w:t>
      </w:r>
      <w:r>
        <w:rPr>
          <w:i/>
          <w:iCs/>
        </w:rPr>
        <w:t xml:space="preserve">Tim Follos                </w:t>
      </w:r>
      <w:r w:rsidRPr="001C1289">
        <w:rPr>
          <w:b/>
          <w:bCs/>
        </w:rPr>
        <w:t>Seconded by</w:t>
      </w:r>
      <w:r>
        <w:rPr>
          <w:i/>
          <w:iCs/>
        </w:rPr>
        <w:t xml:space="preserve">: Paula McGreevy              </w:t>
      </w:r>
      <w:r>
        <w:rPr>
          <w:b/>
          <w:bCs/>
        </w:rPr>
        <w:t>All in favor</w:t>
      </w:r>
    </w:p>
    <w:p w14:paraId="1C35C7C9" w14:textId="77777777" w:rsidR="001C1289" w:rsidRDefault="001C1289" w:rsidP="004758EA">
      <w:pPr>
        <w:rPr>
          <w:b/>
          <w:bCs/>
        </w:rPr>
      </w:pPr>
    </w:p>
    <w:p w14:paraId="49BA0CE7" w14:textId="0551D5D5" w:rsidR="00146C8D" w:rsidRPr="001C1289" w:rsidRDefault="001C1289" w:rsidP="004758EA">
      <w:pPr>
        <w:rPr>
          <w:b/>
          <w:bCs/>
        </w:rPr>
      </w:pPr>
      <w:r>
        <w:rPr>
          <w:b/>
          <w:bCs/>
        </w:rPr>
        <w:t xml:space="preserve">                              </w:t>
      </w:r>
      <w:r w:rsidR="00146C8D">
        <w:rPr>
          <w:b/>
          <w:bCs/>
        </w:rPr>
        <w:t xml:space="preserve"> Submitted by</w:t>
      </w:r>
      <w:r w:rsidR="00ED22B7">
        <w:rPr>
          <w:b/>
          <w:bCs/>
        </w:rPr>
        <w:t>:</w:t>
      </w:r>
      <w:r w:rsidR="00146C8D">
        <w:rPr>
          <w:i/>
          <w:iCs/>
        </w:rPr>
        <w:t xml:space="preserve"> Dawn </w:t>
      </w:r>
      <w:r w:rsidR="00E83C6B">
        <w:rPr>
          <w:i/>
          <w:iCs/>
        </w:rPr>
        <w:t>Stevens Town</w:t>
      </w:r>
      <w:r w:rsidR="00DC228C">
        <w:rPr>
          <w:i/>
          <w:iCs/>
        </w:rPr>
        <w:t>C</w:t>
      </w:r>
      <w:r w:rsidR="00E83C6B">
        <w:rPr>
          <w:i/>
          <w:iCs/>
        </w:rPr>
        <w:t>lerk</w:t>
      </w:r>
      <w:r w:rsidR="00146C8D">
        <w:rPr>
          <w:i/>
          <w:iCs/>
        </w:rPr>
        <w:t>/Tax</w:t>
      </w:r>
      <w:r w:rsidR="00DC228C">
        <w:rPr>
          <w:i/>
          <w:iCs/>
        </w:rPr>
        <w:t>C</w:t>
      </w:r>
      <w:r w:rsidR="00146C8D">
        <w:rPr>
          <w:i/>
          <w:iCs/>
        </w:rPr>
        <w:t>ollector</w:t>
      </w:r>
    </w:p>
    <w:sectPr w:rsidR="00146C8D" w:rsidRPr="001C12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50A6" w14:textId="77777777" w:rsidR="00286D54" w:rsidRDefault="00286D54" w:rsidP="0038225D">
      <w:pPr>
        <w:spacing w:after="0" w:line="240" w:lineRule="auto"/>
      </w:pPr>
      <w:r>
        <w:separator/>
      </w:r>
    </w:p>
  </w:endnote>
  <w:endnote w:type="continuationSeparator" w:id="0">
    <w:p w14:paraId="0BED60DB" w14:textId="77777777" w:rsidR="00286D54" w:rsidRDefault="00286D54" w:rsidP="0038225D">
      <w:pPr>
        <w:spacing w:after="0" w:line="240" w:lineRule="auto"/>
      </w:pPr>
      <w:r>
        <w:continuationSeparator/>
      </w:r>
    </w:p>
  </w:endnote>
  <w:endnote w:type="continuationNotice" w:id="1">
    <w:p w14:paraId="78BB65C4" w14:textId="77777777" w:rsidR="00286D54" w:rsidRDefault="00286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6CC3" w14:textId="77777777" w:rsidR="00E56171" w:rsidRDefault="00E5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B10F" w14:textId="77777777" w:rsidR="00E56171" w:rsidRDefault="00E5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70FB" w14:textId="77777777" w:rsidR="00E56171" w:rsidRDefault="00E5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DF65" w14:textId="77777777" w:rsidR="00286D54" w:rsidRDefault="00286D54" w:rsidP="0038225D">
      <w:pPr>
        <w:spacing w:after="0" w:line="240" w:lineRule="auto"/>
      </w:pPr>
      <w:r>
        <w:separator/>
      </w:r>
    </w:p>
  </w:footnote>
  <w:footnote w:type="continuationSeparator" w:id="0">
    <w:p w14:paraId="7C26EBFD" w14:textId="77777777" w:rsidR="00286D54" w:rsidRDefault="00286D54" w:rsidP="0038225D">
      <w:pPr>
        <w:spacing w:after="0" w:line="240" w:lineRule="auto"/>
      </w:pPr>
      <w:r>
        <w:continuationSeparator/>
      </w:r>
    </w:p>
  </w:footnote>
  <w:footnote w:type="continuationNotice" w:id="1">
    <w:p w14:paraId="17370540" w14:textId="77777777" w:rsidR="00286D54" w:rsidRDefault="00286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BBFB" w14:textId="77777777" w:rsidR="00E56171" w:rsidRDefault="00E5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4CCA" w14:textId="68FD1B3C" w:rsidR="0038225D" w:rsidRPr="0038225D" w:rsidRDefault="00286D54">
    <w:pPr>
      <w:pStyle w:val="Header"/>
      <w:rPr>
        <w:b/>
        <w:bCs/>
        <w:sz w:val="24"/>
        <w:szCs w:val="24"/>
      </w:rPr>
    </w:pPr>
    <w:sdt>
      <w:sdtPr>
        <w:rPr>
          <w:b/>
          <w:bCs/>
        </w:rPr>
        <w:id w:val="1947736364"/>
        <w:docPartObj>
          <w:docPartGallery w:val="Page Numbers (Margins)"/>
          <w:docPartUnique/>
        </w:docPartObj>
      </w:sdtPr>
      <w:sdtEndPr/>
      <w:sdtContent>
        <w:r w:rsidR="00D26A65" w:rsidRPr="00D26A65">
          <w:rPr>
            <w:b/>
            <w:bCs/>
            <w:noProof/>
          </w:rPr>
          <mc:AlternateContent>
            <mc:Choice Requires="wps">
              <w:drawing>
                <wp:anchor distT="0" distB="0" distL="114300" distR="114300" simplePos="0" relativeHeight="251658240" behindDoc="0" locked="0" layoutInCell="0" allowOverlap="1" wp14:anchorId="19DCE8EA" wp14:editId="5C0F98DF">
                  <wp:simplePos x="0" y="0"/>
                  <wp:positionH relativeFrom="rightMargin">
                    <wp:align>right</wp:align>
                  </wp:positionH>
                  <wp:positionV relativeFrom="margin">
                    <wp:align>center</wp:align>
                  </wp:positionV>
                  <wp:extent cx="731520" cy="32956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023B6" w14:textId="77777777" w:rsidR="00D26A65" w:rsidRDefault="00D26A65">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DCE8EA" id="Rectangle 6" o:spid="_x0000_s1026" style="position:absolute;margin-left:6.4pt;margin-top:0;width:57.6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" o:allowincell="f" stroked="f">
                  <v:textbox>
                    <w:txbxContent>
                      <w:p w14:paraId="4AE023B6" w14:textId="77777777" w:rsidR="00D26A65" w:rsidRDefault="00D26A65">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67516C">
      <w:rPr>
        <w:b/>
        <w:bCs/>
      </w:rPr>
      <w:t>March 8</w:t>
    </w:r>
    <w:r w:rsidR="0038225D" w:rsidRPr="0038225D">
      <w:rPr>
        <w:b/>
        <w:bCs/>
      </w:rPr>
      <w:t>,</w:t>
    </w:r>
    <w:r w:rsidR="0038225D">
      <w:t xml:space="preserve"> </w:t>
    </w:r>
    <w:r w:rsidR="0038225D" w:rsidRPr="0038225D">
      <w:rPr>
        <w:b/>
        <w:bCs/>
        <w:sz w:val="24"/>
        <w:szCs w:val="24"/>
      </w:rPr>
      <w:t>2022, Regular Monthly Meeting of the Wilmington town board</w:t>
    </w:r>
    <w:r w:rsidR="0038225D">
      <w:rPr>
        <w:b/>
        <w:bCs/>
        <w:sz w:val="24"/>
        <w:szCs w:val="24"/>
      </w:rPr>
      <w:t>. 7pm - 8:</w:t>
    </w:r>
    <w:r w:rsidR="0067516C">
      <w:rPr>
        <w:b/>
        <w:bCs/>
        <w:sz w:val="24"/>
        <w:szCs w:val="24"/>
      </w:rPr>
      <w:t>1</w:t>
    </w:r>
    <w:r w:rsidR="0038225D">
      <w:rPr>
        <w:b/>
        <w:bCs/>
        <w:sz w:val="24"/>
        <w:szCs w:val="24"/>
      </w:rPr>
      <w:t>5pm</w:t>
    </w:r>
  </w:p>
  <w:p w14:paraId="468DA1E7" w14:textId="1F7D481C" w:rsidR="0038225D" w:rsidRDefault="0038225D">
    <w:pPr>
      <w:pStyle w:val="Header"/>
    </w:pPr>
    <w:r>
      <w:t xml:space="preserve">           </w:t>
    </w:r>
    <w:r w:rsidR="00301A9E">
      <w:t>This was an open meeting, however</w:t>
    </w:r>
    <w:r w:rsidR="000F7105">
      <w:t>,</w:t>
    </w:r>
    <w:r w:rsidR="00301A9E">
      <w:t xml:space="preserve"> call-in was available for people to listen from home.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468" w14:textId="77777777" w:rsidR="00E56171" w:rsidRDefault="00E5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1812"/>
    <w:multiLevelType w:val="hybridMultilevel"/>
    <w:tmpl w:val="FA9E4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96214"/>
    <w:multiLevelType w:val="hybridMultilevel"/>
    <w:tmpl w:val="16E46706"/>
    <w:lvl w:ilvl="0" w:tplc="C42C5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5D"/>
    <w:rsid w:val="0000108D"/>
    <w:rsid w:val="00001AC7"/>
    <w:rsid w:val="00022472"/>
    <w:rsid w:val="00022E3E"/>
    <w:rsid w:val="000272FD"/>
    <w:rsid w:val="00027B39"/>
    <w:rsid w:val="0003151E"/>
    <w:rsid w:val="00033785"/>
    <w:rsid w:val="00035F9F"/>
    <w:rsid w:val="00041E72"/>
    <w:rsid w:val="00045E69"/>
    <w:rsid w:val="000515D2"/>
    <w:rsid w:val="00061F05"/>
    <w:rsid w:val="000720A7"/>
    <w:rsid w:val="000728D9"/>
    <w:rsid w:val="00075B83"/>
    <w:rsid w:val="00077EE9"/>
    <w:rsid w:val="00082A5F"/>
    <w:rsid w:val="000838F2"/>
    <w:rsid w:val="00087456"/>
    <w:rsid w:val="000874B1"/>
    <w:rsid w:val="00096E4D"/>
    <w:rsid w:val="000A34F3"/>
    <w:rsid w:val="000A3B13"/>
    <w:rsid w:val="000B2178"/>
    <w:rsid w:val="000C2AF6"/>
    <w:rsid w:val="000C52D0"/>
    <w:rsid w:val="000C7642"/>
    <w:rsid w:val="000D1CBE"/>
    <w:rsid w:val="000D5E63"/>
    <w:rsid w:val="000D7772"/>
    <w:rsid w:val="000E1ED3"/>
    <w:rsid w:val="000E3C5D"/>
    <w:rsid w:val="000F0167"/>
    <w:rsid w:val="000F295E"/>
    <w:rsid w:val="000F7105"/>
    <w:rsid w:val="000F75F4"/>
    <w:rsid w:val="000F7BE6"/>
    <w:rsid w:val="001016A7"/>
    <w:rsid w:val="001020FC"/>
    <w:rsid w:val="00114376"/>
    <w:rsid w:val="00123E6B"/>
    <w:rsid w:val="00125C70"/>
    <w:rsid w:val="00126C7D"/>
    <w:rsid w:val="001275CC"/>
    <w:rsid w:val="00130B5B"/>
    <w:rsid w:val="001448EA"/>
    <w:rsid w:val="00146C8D"/>
    <w:rsid w:val="00147D45"/>
    <w:rsid w:val="001527AE"/>
    <w:rsid w:val="00154C81"/>
    <w:rsid w:val="00157038"/>
    <w:rsid w:val="001634EA"/>
    <w:rsid w:val="00180F51"/>
    <w:rsid w:val="00181E6A"/>
    <w:rsid w:val="001820A3"/>
    <w:rsid w:val="001853AD"/>
    <w:rsid w:val="00193E4D"/>
    <w:rsid w:val="001A52E1"/>
    <w:rsid w:val="001A60D3"/>
    <w:rsid w:val="001C1289"/>
    <w:rsid w:val="001C2FCD"/>
    <w:rsid w:val="001E048C"/>
    <w:rsid w:val="001E2F11"/>
    <w:rsid w:val="001E4F96"/>
    <w:rsid w:val="001E510C"/>
    <w:rsid w:val="001E6F61"/>
    <w:rsid w:val="00204162"/>
    <w:rsid w:val="002067BF"/>
    <w:rsid w:val="00207218"/>
    <w:rsid w:val="002079E7"/>
    <w:rsid w:val="00211525"/>
    <w:rsid w:val="00211765"/>
    <w:rsid w:val="002148B5"/>
    <w:rsid w:val="00215AF2"/>
    <w:rsid w:val="002251A4"/>
    <w:rsid w:val="002334F5"/>
    <w:rsid w:val="002338DB"/>
    <w:rsid w:val="00242AF2"/>
    <w:rsid w:val="00243A3A"/>
    <w:rsid w:val="00246E74"/>
    <w:rsid w:val="0024753C"/>
    <w:rsid w:val="0025212A"/>
    <w:rsid w:val="00253F62"/>
    <w:rsid w:val="00257F77"/>
    <w:rsid w:val="00262253"/>
    <w:rsid w:val="00265F58"/>
    <w:rsid w:val="00266D52"/>
    <w:rsid w:val="002674E8"/>
    <w:rsid w:val="00273703"/>
    <w:rsid w:val="00280AD2"/>
    <w:rsid w:val="00285765"/>
    <w:rsid w:val="002861B5"/>
    <w:rsid w:val="0028634B"/>
    <w:rsid w:val="00286D54"/>
    <w:rsid w:val="0029000A"/>
    <w:rsid w:val="00290E8E"/>
    <w:rsid w:val="00293BE9"/>
    <w:rsid w:val="002A76DC"/>
    <w:rsid w:val="002B0D93"/>
    <w:rsid w:val="002B3E67"/>
    <w:rsid w:val="002B7C70"/>
    <w:rsid w:val="002C580D"/>
    <w:rsid w:val="002D0267"/>
    <w:rsid w:val="002D3F62"/>
    <w:rsid w:val="002D4A81"/>
    <w:rsid w:val="002D56CE"/>
    <w:rsid w:val="002E020E"/>
    <w:rsid w:val="002E088C"/>
    <w:rsid w:val="002E3B61"/>
    <w:rsid w:val="002E6D63"/>
    <w:rsid w:val="002F0093"/>
    <w:rsid w:val="002F0541"/>
    <w:rsid w:val="002F704F"/>
    <w:rsid w:val="00301A9E"/>
    <w:rsid w:val="00304501"/>
    <w:rsid w:val="00310359"/>
    <w:rsid w:val="00310ADB"/>
    <w:rsid w:val="00310BCD"/>
    <w:rsid w:val="00313748"/>
    <w:rsid w:val="003142F4"/>
    <w:rsid w:val="003159D1"/>
    <w:rsid w:val="00315DD1"/>
    <w:rsid w:val="003175C0"/>
    <w:rsid w:val="0032569F"/>
    <w:rsid w:val="00325E99"/>
    <w:rsid w:val="00326651"/>
    <w:rsid w:val="00333593"/>
    <w:rsid w:val="00334CD6"/>
    <w:rsid w:val="00335908"/>
    <w:rsid w:val="00342647"/>
    <w:rsid w:val="0034266E"/>
    <w:rsid w:val="00342DA8"/>
    <w:rsid w:val="00345FB4"/>
    <w:rsid w:val="003557A2"/>
    <w:rsid w:val="00363CEE"/>
    <w:rsid w:val="0036797A"/>
    <w:rsid w:val="0037203C"/>
    <w:rsid w:val="00380115"/>
    <w:rsid w:val="0038225D"/>
    <w:rsid w:val="003832AC"/>
    <w:rsid w:val="003945CF"/>
    <w:rsid w:val="0039680B"/>
    <w:rsid w:val="003A3891"/>
    <w:rsid w:val="003B1325"/>
    <w:rsid w:val="003B21F0"/>
    <w:rsid w:val="003B28EC"/>
    <w:rsid w:val="003B4D98"/>
    <w:rsid w:val="003C6BB8"/>
    <w:rsid w:val="003D04EF"/>
    <w:rsid w:val="003D1DCA"/>
    <w:rsid w:val="003D6FE1"/>
    <w:rsid w:val="003F0C5D"/>
    <w:rsid w:val="003F16E5"/>
    <w:rsid w:val="00400CCB"/>
    <w:rsid w:val="00401510"/>
    <w:rsid w:val="00410426"/>
    <w:rsid w:val="004122A9"/>
    <w:rsid w:val="00414B9A"/>
    <w:rsid w:val="00415E66"/>
    <w:rsid w:val="00421A4E"/>
    <w:rsid w:val="00425B4D"/>
    <w:rsid w:val="00431A5F"/>
    <w:rsid w:val="00434584"/>
    <w:rsid w:val="00436332"/>
    <w:rsid w:val="0044040A"/>
    <w:rsid w:val="004439E3"/>
    <w:rsid w:val="00460AF7"/>
    <w:rsid w:val="00462A36"/>
    <w:rsid w:val="0046613B"/>
    <w:rsid w:val="00466D43"/>
    <w:rsid w:val="00472C6C"/>
    <w:rsid w:val="004758EA"/>
    <w:rsid w:val="00475DA6"/>
    <w:rsid w:val="004760D4"/>
    <w:rsid w:val="00487020"/>
    <w:rsid w:val="00492FE6"/>
    <w:rsid w:val="004939E8"/>
    <w:rsid w:val="004B7E6A"/>
    <w:rsid w:val="004C0ED9"/>
    <w:rsid w:val="004C54DC"/>
    <w:rsid w:val="004C55F8"/>
    <w:rsid w:val="004D1916"/>
    <w:rsid w:val="004D339A"/>
    <w:rsid w:val="004D492E"/>
    <w:rsid w:val="004E0309"/>
    <w:rsid w:val="004E2D1D"/>
    <w:rsid w:val="004E3F7A"/>
    <w:rsid w:val="004F41E8"/>
    <w:rsid w:val="004F5A93"/>
    <w:rsid w:val="004F67B1"/>
    <w:rsid w:val="004F73D6"/>
    <w:rsid w:val="0050341C"/>
    <w:rsid w:val="00503617"/>
    <w:rsid w:val="00504B34"/>
    <w:rsid w:val="005071C2"/>
    <w:rsid w:val="005108A6"/>
    <w:rsid w:val="00515D80"/>
    <w:rsid w:val="00517646"/>
    <w:rsid w:val="0052268F"/>
    <w:rsid w:val="00523E08"/>
    <w:rsid w:val="00535478"/>
    <w:rsid w:val="00537220"/>
    <w:rsid w:val="0054616D"/>
    <w:rsid w:val="005468CC"/>
    <w:rsid w:val="00547451"/>
    <w:rsid w:val="005512A0"/>
    <w:rsid w:val="00551DA4"/>
    <w:rsid w:val="00555C11"/>
    <w:rsid w:val="005576EE"/>
    <w:rsid w:val="00582FD1"/>
    <w:rsid w:val="00590DDF"/>
    <w:rsid w:val="00591AA2"/>
    <w:rsid w:val="005940F4"/>
    <w:rsid w:val="00594C52"/>
    <w:rsid w:val="005A3FEA"/>
    <w:rsid w:val="005B47A9"/>
    <w:rsid w:val="005B52D6"/>
    <w:rsid w:val="005B7211"/>
    <w:rsid w:val="005C05D7"/>
    <w:rsid w:val="005C3919"/>
    <w:rsid w:val="005C5E20"/>
    <w:rsid w:val="005D452D"/>
    <w:rsid w:val="005E19DF"/>
    <w:rsid w:val="005E49EA"/>
    <w:rsid w:val="005E518E"/>
    <w:rsid w:val="005F16B9"/>
    <w:rsid w:val="00605CD8"/>
    <w:rsid w:val="00605F62"/>
    <w:rsid w:val="006060B8"/>
    <w:rsid w:val="00607EA8"/>
    <w:rsid w:val="006122FB"/>
    <w:rsid w:val="0061557F"/>
    <w:rsid w:val="006166D3"/>
    <w:rsid w:val="00617C7A"/>
    <w:rsid w:val="00622561"/>
    <w:rsid w:val="006232E4"/>
    <w:rsid w:val="006308AB"/>
    <w:rsid w:val="006452C9"/>
    <w:rsid w:val="0065141D"/>
    <w:rsid w:val="006553B3"/>
    <w:rsid w:val="00666029"/>
    <w:rsid w:val="00670292"/>
    <w:rsid w:val="00670E25"/>
    <w:rsid w:val="0067454E"/>
    <w:rsid w:val="0067516C"/>
    <w:rsid w:val="00695B60"/>
    <w:rsid w:val="0069676F"/>
    <w:rsid w:val="00696BF1"/>
    <w:rsid w:val="006A0DF7"/>
    <w:rsid w:val="006A51F7"/>
    <w:rsid w:val="006B28AE"/>
    <w:rsid w:val="006B50FC"/>
    <w:rsid w:val="006B7C82"/>
    <w:rsid w:val="006C3362"/>
    <w:rsid w:val="006C57BB"/>
    <w:rsid w:val="006D083C"/>
    <w:rsid w:val="006E0D1B"/>
    <w:rsid w:val="006E58EC"/>
    <w:rsid w:val="006E5CC6"/>
    <w:rsid w:val="006E74A9"/>
    <w:rsid w:val="006F1BE3"/>
    <w:rsid w:val="006F4991"/>
    <w:rsid w:val="006F61A6"/>
    <w:rsid w:val="00701BEF"/>
    <w:rsid w:val="00703B66"/>
    <w:rsid w:val="00705546"/>
    <w:rsid w:val="00711A2D"/>
    <w:rsid w:val="00713104"/>
    <w:rsid w:val="00713766"/>
    <w:rsid w:val="00726D16"/>
    <w:rsid w:val="00727B88"/>
    <w:rsid w:val="00731948"/>
    <w:rsid w:val="00732C0A"/>
    <w:rsid w:val="00733FFC"/>
    <w:rsid w:val="00745D86"/>
    <w:rsid w:val="00751683"/>
    <w:rsid w:val="00751A82"/>
    <w:rsid w:val="0075381F"/>
    <w:rsid w:val="007549BE"/>
    <w:rsid w:val="007565AE"/>
    <w:rsid w:val="00760145"/>
    <w:rsid w:val="0076165B"/>
    <w:rsid w:val="0076380D"/>
    <w:rsid w:val="00773442"/>
    <w:rsid w:val="007741B6"/>
    <w:rsid w:val="00774BA0"/>
    <w:rsid w:val="00782CB8"/>
    <w:rsid w:val="007910AA"/>
    <w:rsid w:val="00793D25"/>
    <w:rsid w:val="00794822"/>
    <w:rsid w:val="00794B49"/>
    <w:rsid w:val="0079777F"/>
    <w:rsid w:val="007A558A"/>
    <w:rsid w:val="007A66BC"/>
    <w:rsid w:val="007B1872"/>
    <w:rsid w:val="007B2249"/>
    <w:rsid w:val="007B3F3A"/>
    <w:rsid w:val="007B5D9E"/>
    <w:rsid w:val="007C0F64"/>
    <w:rsid w:val="007C14DF"/>
    <w:rsid w:val="007C3262"/>
    <w:rsid w:val="007C38AA"/>
    <w:rsid w:val="007C60E6"/>
    <w:rsid w:val="007C6667"/>
    <w:rsid w:val="007D247E"/>
    <w:rsid w:val="007D3BE1"/>
    <w:rsid w:val="007D75CE"/>
    <w:rsid w:val="007E26FD"/>
    <w:rsid w:val="007E294A"/>
    <w:rsid w:val="007E3225"/>
    <w:rsid w:val="007F3594"/>
    <w:rsid w:val="008105D3"/>
    <w:rsid w:val="00813DE9"/>
    <w:rsid w:val="00824F37"/>
    <w:rsid w:val="00830773"/>
    <w:rsid w:val="00833547"/>
    <w:rsid w:val="00835A73"/>
    <w:rsid w:val="008411B6"/>
    <w:rsid w:val="00842F22"/>
    <w:rsid w:val="008548EA"/>
    <w:rsid w:val="00854A65"/>
    <w:rsid w:val="00857530"/>
    <w:rsid w:val="00864EF2"/>
    <w:rsid w:val="0086779F"/>
    <w:rsid w:val="0086792D"/>
    <w:rsid w:val="00880BBD"/>
    <w:rsid w:val="008873DE"/>
    <w:rsid w:val="008937A1"/>
    <w:rsid w:val="008948D7"/>
    <w:rsid w:val="0089597C"/>
    <w:rsid w:val="008A119F"/>
    <w:rsid w:val="008A157E"/>
    <w:rsid w:val="008A2F21"/>
    <w:rsid w:val="008A4F30"/>
    <w:rsid w:val="008A657C"/>
    <w:rsid w:val="008A7D93"/>
    <w:rsid w:val="008A7DE0"/>
    <w:rsid w:val="008B03C7"/>
    <w:rsid w:val="008B5D30"/>
    <w:rsid w:val="008C0041"/>
    <w:rsid w:val="008C08A3"/>
    <w:rsid w:val="008C481F"/>
    <w:rsid w:val="008C5F31"/>
    <w:rsid w:val="008D672D"/>
    <w:rsid w:val="008E2004"/>
    <w:rsid w:val="008F28FD"/>
    <w:rsid w:val="008F7E5B"/>
    <w:rsid w:val="00900C35"/>
    <w:rsid w:val="00901112"/>
    <w:rsid w:val="00904225"/>
    <w:rsid w:val="0090479B"/>
    <w:rsid w:val="00906E7E"/>
    <w:rsid w:val="0091155C"/>
    <w:rsid w:val="00913490"/>
    <w:rsid w:val="00934D41"/>
    <w:rsid w:val="00943022"/>
    <w:rsid w:val="009462F4"/>
    <w:rsid w:val="009510A3"/>
    <w:rsid w:val="0095421B"/>
    <w:rsid w:val="00954862"/>
    <w:rsid w:val="00955AAE"/>
    <w:rsid w:val="009567E9"/>
    <w:rsid w:val="00956F54"/>
    <w:rsid w:val="00966D94"/>
    <w:rsid w:val="00970C33"/>
    <w:rsid w:val="00971BEF"/>
    <w:rsid w:val="009736A4"/>
    <w:rsid w:val="009737AC"/>
    <w:rsid w:val="00980192"/>
    <w:rsid w:val="00981F6B"/>
    <w:rsid w:val="009847B7"/>
    <w:rsid w:val="009866C7"/>
    <w:rsid w:val="0098671F"/>
    <w:rsid w:val="00986C3F"/>
    <w:rsid w:val="009913F4"/>
    <w:rsid w:val="00993546"/>
    <w:rsid w:val="0099360A"/>
    <w:rsid w:val="00994025"/>
    <w:rsid w:val="00994516"/>
    <w:rsid w:val="00995651"/>
    <w:rsid w:val="009978E5"/>
    <w:rsid w:val="00997A56"/>
    <w:rsid w:val="009A1271"/>
    <w:rsid w:val="009B5C55"/>
    <w:rsid w:val="009C0730"/>
    <w:rsid w:val="009C077F"/>
    <w:rsid w:val="009C5598"/>
    <w:rsid w:val="009D617B"/>
    <w:rsid w:val="009E0CFB"/>
    <w:rsid w:val="009E246F"/>
    <w:rsid w:val="009E6E4D"/>
    <w:rsid w:val="009F0131"/>
    <w:rsid w:val="009F5E6F"/>
    <w:rsid w:val="00A01B8B"/>
    <w:rsid w:val="00A0368B"/>
    <w:rsid w:val="00A17B6C"/>
    <w:rsid w:val="00A17E50"/>
    <w:rsid w:val="00A21191"/>
    <w:rsid w:val="00A2143C"/>
    <w:rsid w:val="00A2300B"/>
    <w:rsid w:val="00A2582A"/>
    <w:rsid w:val="00A269EF"/>
    <w:rsid w:val="00A30D50"/>
    <w:rsid w:val="00A31FCD"/>
    <w:rsid w:val="00A330B2"/>
    <w:rsid w:val="00A349FE"/>
    <w:rsid w:val="00A36E95"/>
    <w:rsid w:val="00A37B30"/>
    <w:rsid w:val="00A40765"/>
    <w:rsid w:val="00A4117E"/>
    <w:rsid w:val="00A42C3A"/>
    <w:rsid w:val="00A5098C"/>
    <w:rsid w:val="00A613C8"/>
    <w:rsid w:val="00A63F5E"/>
    <w:rsid w:val="00A7465D"/>
    <w:rsid w:val="00A75F57"/>
    <w:rsid w:val="00A82C1F"/>
    <w:rsid w:val="00A86DA7"/>
    <w:rsid w:val="00A872F8"/>
    <w:rsid w:val="00A91541"/>
    <w:rsid w:val="00A9476C"/>
    <w:rsid w:val="00A9480E"/>
    <w:rsid w:val="00AA114F"/>
    <w:rsid w:val="00AA1A78"/>
    <w:rsid w:val="00AA318B"/>
    <w:rsid w:val="00AB190D"/>
    <w:rsid w:val="00AB4291"/>
    <w:rsid w:val="00AC4344"/>
    <w:rsid w:val="00AC744F"/>
    <w:rsid w:val="00AD3450"/>
    <w:rsid w:val="00AE2518"/>
    <w:rsid w:val="00AE3859"/>
    <w:rsid w:val="00AE3A75"/>
    <w:rsid w:val="00AE4003"/>
    <w:rsid w:val="00AE65A8"/>
    <w:rsid w:val="00AF2256"/>
    <w:rsid w:val="00AF2FFC"/>
    <w:rsid w:val="00AF4206"/>
    <w:rsid w:val="00B0120E"/>
    <w:rsid w:val="00B02CE1"/>
    <w:rsid w:val="00B03422"/>
    <w:rsid w:val="00B043D6"/>
    <w:rsid w:val="00B04AF9"/>
    <w:rsid w:val="00B07543"/>
    <w:rsid w:val="00B10F2E"/>
    <w:rsid w:val="00B20BD4"/>
    <w:rsid w:val="00B33AD6"/>
    <w:rsid w:val="00B417D4"/>
    <w:rsid w:val="00B4318F"/>
    <w:rsid w:val="00B44DD0"/>
    <w:rsid w:val="00B477F0"/>
    <w:rsid w:val="00B5185B"/>
    <w:rsid w:val="00B51BD9"/>
    <w:rsid w:val="00B6133D"/>
    <w:rsid w:val="00B62676"/>
    <w:rsid w:val="00B64348"/>
    <w:rsid w:val="00B65F46"/>
    <w:rsid w:val="00B66476"/>
    <w:rsid w:val="00B66C14"/>
    <w:rsid w:val="00B817BC"/>
    <w:rsid w:val="00B83C43"/>
    <w:rsid w:val="00B86E4F"/>
    <w:rsid w:val="00B91D06"/>
    <w:rsid w:val="00B94F11"/>
    <w:rsid w:val="00BA4FD3"/>
    <w:rsid w:val="00BC3D31"/>
    <w:rsid w:val="00BC4977"/>
    <w:rsid w:val="00BC53F7"/>
    <w:rsid w:val="00BE7271"/>
    <w:rsid w:val="00BE7D4F"/>
    <w:rsid w:val="00BF0A81"/>
    <w:rsid w:val="00BF0AA2"/>
    <w:rsid w:val="00BF3445"/>
    <w:rsid w:val="00BF3475"/>
    <w:rsid w:val="00BF5ECA"/>
    <w:rsid w:val="00C00715"/>
    <w:rsid w:val="00C05D8A"/>
    <w:rsid w:val="00C05FAC"/>
    <w:rsid w:val="00C134E8"/>
    <w:rsid w:val="00C158A6"/>
    <w:rsid w:val="00C3792C"/>
    <w:rsid w:val="00C425D1"/>
    <w:rsid w:val="00C51294"/>
    <w:rsid w:val="00C726BE"/>
    <w:rsid w:val="00C73B42"/>
    <w:rsid w:val="00C74557"/>
    <w:rsid w:val="00C837D4"/>
    <w:rsid w:val="00C8537D"/>
    <w:rsid w:val="00C97627"/>
    <w:rsid w:val="00CA3ED9"/>
    <w:rsid w:val="00CA4EB0"/>
    <w:rsid w:val="00CB13C5"/>
    <w:rsid w:val="00CB3B1F"/>
    <w:rsid w:val="00CB3C9E"/>
    <w:rsid w:val="00CC0405"/>
    <w:rsid w:val="00CC158D"/>
    <w:rsid w:val="00CC7CB5"/>
    <w:rsid w:val="00CC7CCA"/>
    <w:rsid w:val="00CD0202"/>
    <w:rsid w:val="00CD730F"/>
    <w:rsid w:val="00CE46A8"/>
    <w:rsid w:val="00CF139A"/>
    <w:rsid w:val="00CF4783"/>
    <w:rsid w:val="00CF52CF"/>
    <w:rsid w:val="00CF560C"/>
    <w:rsid w:val="00D04211"/>
    <w:rsid w:val="00D2060C"/>
    <w:rsid w:val="00D260A4"/>
    <w:rsid w:val="00D26A65"/>
    <w:rsid w:val="00D27858"/>
    <w:rsid w:val="00D357A5"/>
    <w:rsid w:val="00D36384"/>
    <w:rsid w:val="00D36A69"/>
    <w:rsid w:val="00D404A0"/>
    <w:rsid w:val="00D40599"/>
    <w:rsid w:val="00D41FA9"/>
    <w:rsid w:val="00D43400"/>
    <w:rsid w:val="00D479B3"/>
    <w:rsid w:val="00D5168A"/>
    <w:rsid w:val="00D52798"/>
    <w:rsid w:val="00D545F5"/>
    <w:rsid w:val="00D568B1"/>
    <w:rsid w:val="00D62DC3"/>
    <w:rsid w:val="00D852C7"/>
    <w:rsid w:val="00D8714E"/>
    <w:rsid w:val="00D87227"/>
    <w:rsid w:val="00D93AF0"/>
    <w:rsid w:val="00D94A38"/>
    <w:rsid w:val="00D961A7"/>
    <w:rsid w:val="00D97A9D"/>
    <w:rsid w:val="00DA04F8"/>
    <w:rsid w:val="00DB0465"/>
    <w:rsid w:val="00DB2815"/>
    <w:rsid w:val="00DB2FA7"/>
    <w:rsid w:val="00DB7EAA"/>
    <w:rsid w:val="00DC1358"/>
    <w:rsid w:val="00DC1A1E"/>
    <w:rsid w:val="00DC228C"/>
    <w:rsid w:val="00DD6031"/>
    <w:rsid w:val="00DD7234"/>
    <w:rsid w:val="00DE151C"/>
    <w:rsid w:val="00DE583B"/>
    <w:rsid w:val="00DF019D"/>
    <w:rsid w:val="00DF079D"/>
    <w:rsid w:val="00DF1AAE"/>
    <w:rsid w:val="00DF43C7"/>
    <w:rsid w:val="00E05553"/>
    <w:rsid w:val="00E12433"/>
    <w:rsid w:val="00E23769"/>
    <w:rsid w:val="00E2551A"/>
    <w:rsid w:val="00E30F06"/>
    <w:rsid w:val="00E31E02"/>
    <w:rsid w:val="00E32587"/>
    <w:rsid w:val="00E339AB"/>
    <w:rsid w:val="00E354EB"/>
    <w:rsid w:val="00E35A48"/>
    <w:rsid w:val="00E35D7C"/>
    <w:rsid w:val="00E43905"/>
    <w:rsid w:val="00E45B5E"/>
    <w:rsid w:val="00E45D3C"/>
    <w:rsid w:val="00E47107"/>
    <w:rsid w:val="00E56171"/>
    <w:rsid w:val="00E56466"/>
    <w:rsid w:val="00E57421"/>
    <w:rsid w:val="00E578EB"/>
    <w:rsid w:val="00E62C73"/>
    <w:rsid w:val="00E6446F"/>
    <w:rsid w:val="00E67108"/>
    <w:rsid w:val="00E71AF5"/>
    <w:rsid w:val="00E72756"/>
    <w:rsid w:val="00E74A8E"/>
    <w:rsid w:val="00E83C6B"/>
    <w:rsid w:val="00E927A8"/>
    <w:rsid w:val="00E94EA7"/>
    <w:rsid w:val="00EA1DC0"/>
    <w:rsid w:val="00EA65D2"/>
    <w:rsid w:val="00EB042C"/>
    <w:rsid w:val="00EB69F6"/>
    <w:rsid w:val="00EC176B"/>
    <w:rsid w:val="00EC35B8"/>
    <w:rsid w:val="00EC5F41"/>
    <w:rsid w:val="00ED22B7"/>
    <w:rsid w:val="00ED4C05"/>
    <w:rsid w:val="00ED683B"/>
    <w:rsid w:val="00EE1600"/>
    <w:rsid w:val="00EE2D40"/>
    <w:rsid w:val="00EE3396"/>
    <w:rsid w:val="00EE3725"/>
    <w:rsid w:val="00EE3BB1"/>
    <w:rsid w:val="00EE4425"/>
    <w:rsid w:val="00EE4624"/>
    <w:rsid w:val="00EE5798"/>
    <w:rsid w:val="00EF0DC5"/>
    <w:rsid w:val="00EF0F57"/>
    <w:rsid w:val="00EF2736"/>
    <w:rsid w:val="00EF4F23"/>
    <w:rsid w:val="00EF5446"/>
    <w:rsid w:val="00EF62E1"/>
    <w:rsid w:val="00EF7FE2"/>
    <w:rsid w:val="00F00774"/>
    <w:rsid w:val="00F0290C"/>
    <w:rsid w:val="00F066AE"/>
    <w:rsid w:val="00F106D8"/>
    <w:rsid w:val="00F14B24"/>
    <w:rsid w:val="00F164F0"/>
    <w:rsid w:val="00F20EE0"/>
    <w:rsid w:val="00F240F5"/>
    <w:rsid w:val="00F25B70"/>
    <w:rsid w:val="00F27141"/>
    <w:rsid w:val="00F33D5D"/>
    <w:rsid w:val="00F346A7"/>
    <w:rsid w:val="00F36533"/>
    <w:rsid w:val="00F43CD4"/>
    <w:rsid w:val="00F447A0"/>
    <w:rsid w:val="00F657C6"/>
    <w:rsid w:val="00F7051C"/>
    <w:rsid w:val="00F858D2"/>
    <w:rsid w:val="00F875E7"/>
    <w:rsid w:val="00F9156C"/>
    <w:rsid w:val="00F96D50"/>
    <w:rsid w:val="00FB0E8A"/>
    <w:rsid w:val="00FB2F89"/>
    <w:rsid w:val="00FC1B00"/>
    <w:rsid w:val="00FD1890"/>
    <w:rsid w:val="00FD2C61"/>
    <w:rsid w:val="00FE0DDD"/>
    <w:rsid w:val="00FE0FF2"/>
    <w:rsid w:val="00FE2188"/>
    <w:rsid w:val="00FE3559"/>
    <w:rsid w:val="00FE6873"/>
    <w:rsid w:val="00FE7199"/>
    <w:rsid w:val="00FF09A9"/>
    <w:rsid w:val="00FF38AE"/>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C05DE"/>
  <w15:chartTrackingRefBased/>
  <w15:docId w15:val="{E64B642B-A8B2-4242-A940-6997A561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5D"/>
  </w:style>
  <w:style w:type="paragraph" w:styleId="Footer">
    <w:name w:val="footer"/>
    <w:basedOn w:val="Normal"/>
    <w:link w:val="FooterChar"/>
    <w:uiPriority w:val="99"/>
    <w:unhideWhenUsed/>
    <w:rsid w:val="0038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5D"/>
  </w:style>
  <w:style w:type="paragraph" w:styleId="Caption">
    <w:name w:val="caption"/>
    <w:basedOn w:val="Normal"/>
    <w:next w:val="Normal"/>
    <w:uiPriority w:val="35"/>
    <w:unhideWhenUsed/>
    <w:qFormat/>
    <w:rsid w:val="004758E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C2AF6"/>
    <w:rPr>
      <w:sz w:val="16"/>
      <w:szCs w:val="16"/>
    </w:rPr>
  </w:style>
  <w:style w:type="paragraph" w:styleId="CommentText">
    <w:name w:val="annotation text"/>
    <w:basedOn w:val="Normal"/>
    <w:link w:val="CommentTextChar"/>
    <w:uiPriority w:val="99"/>
    <w:semiHidden/>
    <w:unhideWhenUsed/>
    <w:rsid w:val="000C2AF6"/>
    <w:pPr>
      <w:spacing w:line="240" w:lineRule="auto"/>
    </w:pPr>
    <w:rPr>
      <w:sz w:val="20"/>
      <w:szCs w:val="20"/>
    </w:rPr>
  </w:style>
  <w:style w:type="character" w:customStyle="1" w:styleId="CommentTextChar">
    <w:name w:val="Comment Text Char"/>
    <w:basedOn w:val="DefaultParagraphFont"/>
    <w:link w:val="CommentText"/>
    <w:uiPriority w:val="99"/>
    <w:semiHidden/>
    <w:rsid w:val="000C2AF6"/>
    <w:rPr>
      <w:sz w:val="20"/>
      <w:szCs w:val="20"/>
    </w:rPr>
  </w:style>
  <w:style w:type="paragraph" w:styleId="CommentSubject">
    <w:name w:val="annotation subject"/>
    <w:basedOn w:val="CommentText"/>
    <w:next w:val="CommentText"/>
    <w:link w:val="CommentSubjectChar"/>
    <w:uiPriority w:val="99"/>
    <w:semiHidden/>
    <w:unhideWhenUsed/>
    <w:rsid w:val="000C2AF6"/>
    <w:rPr>
      <w:b/>
      <w:bCs/>
    </w:rPr>
  </w:style>
  <w:style w:type="character" w:customStyle="1" w:styleId="CommentSubjectChar">
    <w:name w:val="Comment Subject Char"/>
    <w:basedOn w:val="CommentTextChar"/>
    <w:link w:val="CommentSubject"/>
    <w:uiPriority w:val="99"/>
    <w:semiHidden/>
    <w:rsid w:val="000C2AF6"/>
    <w:rPr>
      <w:b/>
      <w:bCs/>
      <w:sz w:val="20"/>
      <w:szCs w:val="20"/>
    </w:rPr>
  </w:style>
  <w:style w:type="paragraph" w:styleId="ListParagraph">
    <w:name w:val="List Paragraph"/>
    <w:basedOn w:val="Normal"/>
    <w:uiPriority w:val="34"/>
    <w:qFormat/>
    <w:rsid w:val="0051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1720">
      <w:bodyDiv w:val="1"/>
      <w:marLeft w:val="0"/>
      <w:marRight w:val="0"/>
      <w:marTop w:val="0"/>
      <w:marBottom w:val="0"/>
      <w:divBdr>
        <w:top w:val="none" w:sz="0" w:space="0" w:color="auto"/>
        <w:left w:val="none" w:sz="0" w:space="0" w:color="auto"/>
        <w:bottom w:val="none" w:sz="0" w:space="0" w:color="auto"/>
        <w:right w:val="none" w:sz="0" w:space="0" w:color="auto"/>
      </w:divBdr>
    </w:div>
    <w:div w:id="823280642">
      <w:bodyDiv w:val="1"/>
      <w:marLeft w:val="0"/>
      <w:marRight w:val="0"/>
      <w:marTop w:val="0"/>
      <w:marBottom w:val="0"/>
      <w:divBdr>
        <w:top w:val="none" w:sz="0" w:space="0" w:color="auto"/>
        <w:left w:val="none" w:sz="0" w:space="0" w:color="auto"/>
        <w:bottom w:val="none" w:sz="0" w:space="0" w:color="auto"/>
        <w:right w:val="none" w:sz="0" w:space="0" w:color="auto"/>
      </w:divBdr>
    </w:div>
    <w:div w:id="1193418960">
      <w:bodyDiv w:val="1"/>
      <w:marLeft w:val="0"/>
      <w:marRight w:val="0"/>
      <w:marTop w:val="0"/>
      <w:marBottom w:val="0"/>
      <w:divBdr>
        <w:top w:val="none" w:sz="0" w:space="0" w:color="auto"/>
        <w:left w:val="none" w:sz="0" w:space="0" w:color="auto"/>
        <w:bottom w:val="none" w:sz="0" w:space="0" w:color="auto"/>
        <w:right w:val="none" w:sz="0" w:space="0" w:color="auto"/>
      </w:divBdr>
    </w:div>
    <w:div w:id="1367485250">
      <w:bodyDiv w:val="1"/>
      <w:marLeft w:val="0"/>
      <w:marRight w:val="0"/>
      <w:marTop w:val="0"/>
      <w:marBottom w:val="0"/>
      <w:divBdr>
        <w:top w:val="none" w:sz="0" w:space="0" w:color="auto"/>
        <w:left w:val="none" w:sz="0" w:space="0" w:color="auto"/>
        <w:bottom w:val="none" w:sz="0" w:space="0" w:color="auto"/>
        <w:right w:val="none" w:sz="0" w:space="0" w:color="auto"/>
      </w:divBdr>
    </w:div>
    <w:div w:id="15166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Stevens</dc:creator>
  <cp:keywords/>
  <dc:description/>
  <cp:lastModifiedBy>Dawn Stevens</cp:lastModifiedBy>
  <cp:revision>250</cp:revision>
  <cp:lastPrinted>2022-02-24T00:53:00Z</cp:lastPrinted>
  <dcterms:created xsi:type="dcterms:W3CDTF">2022-03-06T19:22:00Z</dcterms:created>
  <dcterms:modified xsi:type="dcterms:W3CDTF">2022-03-23T20:15:00Z</dcterms:modified>
</cp:coreProperties>
</file>